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C4" w:rsidRPr="0056779B" w:rsidRDefault="006953C4" w:rsidP="00222DC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53C4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16044" cy="1647825"/>
            <wp:effectExtent l="0" t="0" r="3810" b="0"/>
            <wp:docPr id="17" name="Рисунок 17" descr="E:\РОБОТА\sharing_5d4739b22f6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ОБОТА\sharing_5d4739b22f6b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494" cy="168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DC4" w:rsidRPr="0056779B">
        <w:rPr>
          <w:rFonts w:ascii="Times New Roman" w:hAnsi="Times New Roman"/>
          <w:b/>
          <w:color w:val="000000"/>
          <w:sz w:val="28"/>
          <w:szCs w:val="28"/>
        </w:rPr>
        <w:t>ФОРМА ПРОЕКТУ</w:t>
      </w:r>
    </w:p>
    <w:p w:rsidR="00222DC4" w:rsidRPr="0056779B" w:rsidRDefault="00222DC4" w:rsidP="00222DC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реалізація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якого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планується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 за 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рахунок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коштів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6779B">
        <w:rPr>
          <w:rFonts w:ascii="Times New Roman" w:hAnsi="Times New Roman"/>
          <w:b/>
          <w:color w:val="000000"/>
          <w:sz w:val="28"/>
          <w:szCs w:val="28"/>
          <w:lang w:val="uk-UA"/>
        </w:rPr>
        <w:t>Бюджету участі</w:t>
      </w:r>
    </w:p>
    <w:p w:rsidR="00222DC4" w:rsidRPr="0056779B" w:rsidRDefault="00222DC4" w:rsidP="00222DC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6779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Піщанської сільської об’єднаної </w:t>
      </w:r>
      <w:r w:rsidR="002C4A89">
        <w:rPr>
          <w:rFonts w:ascii="Times New Roman" w:hAnsi="Times New Roman"/>
          <w:b/>
          <w:color w:val="000000"/>
          <w:sz w:val="28"/>
          <w:szCs w:val="28"/>
          <w:lang w:val="uk-UA"/>
        </w:rPr>
        <w:t>територіальної громади  у 2021</w:t>
      </w:r>
      <w:r w:rsidRPr="0056779B">
        <w:rPr>
          <w:rFonts w:ascii="Times New Roman" w:hAnsi="Times New Roman"/>
          <w:b/>
          <w:color w:val="000000"/>
          <w:sz w:val="28"/>
          <w:szCs w:val="28"/>
          <w:lang w:val="uk-UA"/>
        </w:rPr>
        <w:t>році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685"/>
      </w:tblGrid>
      <w:tr w:rsidR="00222DC4" w:rsidRPr="0056779B" w:rsidTr="000D0544">
        <w:trPr>
          <w:trHeight w:val="652"/>
          <w:jc w:val="center"/>
        </w:trPr>
        <w:tc>
          <w:tcPr>
            <w:tcW w:w="5949" w:type="dxa"/>
            <w:shd w:val="clear" w:color="auto" w:fill="auto"/>
            <w:vAlign w:val="center"/>
          </w:tcPr>
          <w:p w:rsidR="00222DC4" w:rsidRPr="0056779B" w:rsidRDefault="00222DC4" w:rsidP="00BE16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Ідентифікаційний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номер проекту</w:t>
            </w:r>
          </w:p>
          <w:p w:rsidR="00222DC4" w:rsidRPr="0056779B" w:rsidRDefault="00222DC4" w:rsidP="00BE16A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567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вписує</w:t>
            </w:r>
            <w:proofErr w:type="spellEnd"/>
            <w:r w:rsidRPr="00567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уповноважений</w:t>
            </w:r>
            <w:proofErr w:type="spellEnd"/>
            <w:r w:rsidRPr="00567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робочий</w:t>
            </w:r>
            <w:proofErr w:type="spellEnd"/>
            <w:r w:rsidRPr="00567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орган, </w:t>
            </w:r>
            <w:proofErr w:type="spellStart"/>
            <w:r w:rsidRPr="00567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згідно</w:t>
            </w:r>
            <w:proofErr w:type="spellEnd"/>
            <w:r w:rsidRPr="00567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67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реєстром</w:t>
            </w:r>
            <w:proofErr w:type="spellEnd"/>
            <w:r w:rsidRPr="00567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222DC4" w:rsidRPr="0056779B" w:rsidRDefault="00222DC4" w:rsidP="00BE16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22DC4" w:rsidRPr="0056779B" w:rsidTr="000D0544">
        <w:trPr>
          <w:trHeight w:val="476"/>
          <w:jc w:val="center"/>
        </w:trPr>
        <w:tc>
          <w:tcPr>
            <w:tcW w:w="5949" w:type="dxa"/>
            <w:shd w:val="clear" w:color="auto" w:fill="auto"/>
            <w:vAlign w:val="center"/>
          </w:tcPr>
          <w:p w:rsidR="00222DC4" w:rsidRPr="0056779B" w:rsidRDefault="00222DC4" w:rsidP="00BE16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надходження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проекту</w:t>
            </w:r>
          </w:p>
          <w:p w:rsidR="00222DC4" w:rsidRPr="0056779B" w:rsidRDefault="00222DC4" w:rsidP="00BE16A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567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заповнюється</w:t>
            </w:r>
            <w:proofErr w:type="spellEnd"/>
            <w:r w:rsidRPr="00567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уповноваженим</w:t>
            </w:r>
            <w:proofErr w:type="spellEnd"/>
            <w:r w:rsidRPr="00567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робочим</w:t>
            </w:r>
            <w:proofErr w:type="spellEnd"/>
            <w:r w:rsidRPr="00567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органом)</w:t>
            </w:r>
          </w:p>
        </w:tc>
        <w:tc>
          <w:tcPr>
            <w:tcW w:w="3685" w:type="dxa"/>
            <w:shd w:val="clear" w:color="auto" w:fill="auto"/>
          </w:tcPr>
          <w:p w:rsidR="00222DC4" w:rsidRPr="0056779B" w:rsidRDefault="00222DC4" w:rsidP="00BE16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22DC4" w:rsidRPr="0056779B" w:rsidTr="000D0544">
        <w:trPr>
          <w:trHeight w:val="476"/>
          <w:jc w:val="center"/>
        </w:trPr>
        <w:tc>
          <w:tcPr>
            <w:tcW w:w="5949" w:type="dxa"/>
            <w:shd w:val="clear" w:color="auto" w:fill="auto"/>
            <w:vAlign w:val="center"/>
          </w:tcPr>
          <w:p w:rsidR="00222DC4" w:rsidRPr="0056779B" w:rsidRDefault="00222DC4" w:rsidP="00BE16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ім’я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по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батькові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особи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уповноваженого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робочого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реєструє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проект:</w:t>
            </w:r>
          </w:p>
        </w:tc>
        <w:tc>
          <w:tcPr>
            <w:tcW w:w="3685" w:type="dxa"/>
            <w:shd w:val="clear" w:color="auto" w:fill="auto"/>
          </w:tcPr>
          <w:p w:rsidR="00222DC4" w:rsidRPr="0056779B" w:rsidRDefault="00222DC4" w:rsidP="00BE16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2DC4" w:rsidRPr="0056779B" w:rsidRDefault="00222DC4" w:rsidP="00BE16A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22DC4" w:rsidRPr="0056779B" w:rsidRDefault="00222DC4" w:rsidP="00BE16A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567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підпис</w:t>
            </w:r>
            <w:proofErr w:type="spellEnd"/>
            <w:r w:rsidRPr="00567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</w:tr>
    </w:tbl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22DC4" w:rsidRPr="0056779B" w:rsidRDefault="00222DC4" w:rsidP="00222DC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>ВСІ ПУНКТИ Є ОБОВ’ЯЗКОВИМИ ДЛЯ ЗАПОВНЕННЯ!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Назва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 проекту</w:t>
      </w:r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(не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більше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1</w:t>
      </w:r>
      <w:r w:rsidR="00347B99">
        <w:rPr>
          <w:rFonts w:ascii="Times New Roman" w:hAnsi="Times New Roman"/>
          <w:i/>
          <w:color w:val="000000"/>
          <w:sz w:val="24"/>
          <w:szCs w:val="24"/>
          <w:lang w:val="uk-UA"/>
        </w:rPr>
        <w:t>0</w:t>
      </w:r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слів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56779B">
        <w:rPr>
          <w:rFonts w:ascii="Times New Roman" w:hAnsi="Times New Roman"/>
          <w:color w:val="000000"/>
          <w:sz w:val="24"/>
          <w:szCs w:val="24"/>
        </w:rPr>
        <w:t>:</w:t>
      </w:r>
    </w:p>
    <w:p w:rsidR="00222DC4" w:rsidRPr="00347B99" w:rsidRDefault="00222DC4" w:rsidP="00347B9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</w:t>
      </w:r>
      <w:r w:rsidR="00347B99">
        <w:rPr>
          <w:rFonts w:ascii="Times New Roman" w:hAnsi="Times New Roman"/>
          <w:color w:val="000000"/>
          <w:sz w:val="28"/>
          <w:szCs w:val="28"/>
          <w:lang w:val="uk-UA"/>
        </w:rPr>
        <w:t>………</w:t>
      </w:r>
      <w:r w:rsidR="00AC31B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347B99">
        <w:rPr>
          <w:rFonts w:ascii="Times New Roman" w:hAnsi="Times New Roman"/>
          <w:color w:val="000000"/>
          <w:sz w:val="28"/>
          <w:szCs w:val="28"/>
          <w:lang w:val="uk-UA"/>
        </w:rPr>
        <w:t>………………………………………………………………………………………</w:t>
      </w:r>
      <w:r w:rsidR="00AC31B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347B99">
        <w:rPr>
          <w:rFonts w:ascii="Times New Roman" w:hAnsi="Times New Roman"/>
          <w:color w:val="000000"/>
          <w:sz w:val="28"/>
          <w:szCs w:val="28"/>
          <w:lang w:val="uk-UA"/>
        </w:rPr>
        <w:t>………………</w:t>
      </w:r>
      <w:r w:rsidRPr="0056779B">
        <w:rPr>
          <w:rFonts w:ascii="Times New Roman" w:hAnsi="Times New Roman"/>
          <w:color w:val="000000"/>
          <w:sz w:val="28"/>
          <w:szCs w:val="28"/>
        </w:rPr>
        <w:t>……………..…</w:t>
      </w:r>
      <w:r w:rsidR="00347B99">
        <w:rPr>
          <w:rFonts w:ascii="Times New Roman" w:hAnsi="Times New Roman"/>
          <w:color w:val="000000"/>
          <w:sz w:val="28"/>
          <w:szCs w:val="28"/>
        </w:rPr>
        <w:t>…</w:t>
      </w:r>
      <w:r w:rsidRPr="0056779B">
        <w:rPr>
          <w:rFonts w:ascii="Times New Roman" w:hAnsi="Times New Roman"/>
          <w:color w:val="000000"/>
          <w:sz w:val="28"/>
          <w:szCs w:val="28"/>
        </w:rPr>
        <w:t>…………………………………………………</w:t>
      </w:r>
      <w:r w:rsidR="00347B99">
        <w:rPr>
          <w:rFonts w:ascii="Times New Roman" w:hAnsi="Times New Roman"/>
          <w:color w:val="000000"/>
          <w:sz w:val="28"/>
          <w:szCs w:val="28"/>
          <w:lang w:val="uk-UA"/>
        </w:rPr>
        <w:t>..</w:t>
      </w:r>
      <w:r w:rsidRPr="0056779B">
        <w:rPr>
          <w:rFonts w:ascii="Times New Roman" w:hAnsi="Times New Roman"/>
          <w:color w:val="000000"/>
          <w:sz w:val="28"/>
          <w:szCs w:val="28"/>
        </w:rPr>
        <w:t>………</w:t>
      </w:r>
      <w:r w:rsidR="00AC31B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56779B">
        <w:rPr>
          <w:rFonts w:ascii="Times New Roman" w:hAnsi="Times New Roman"/>
          <w:color w:val="000000"/>
          <w:sz w:val="28"/>
          <w:szCs w:val="28"/>
        </w:rPr>
        <w:t>…………………………</w:t>
      </w:r>
      <w:r w:rsidR="00347B99">
        <w:rPr>
          <w:rFonts w:ascii="Times New Roman" w:hAnsi="Times New Roman"/>
          <w:color w:val="000000"/>
          <w:sz w:val="28"/>
          <w:szCs w:val="28"/>
        </w:rPr>
        <w:t>…</w:t>
      </w:r>
      <w:r w:rsidRPr="0056779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</w:t>
      </w:r>
      <w:r w:rsidR="00AC31B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56779B">
        <w:rPr>
          <w:rFonts w:ascii="Times New Roman" w:hAnsi="Times New Roman"/>
          <w:color w:val="000000"/>
          <w:sz w:val="28"/>
          <w:szCs w:val="28"/>
        </w:rPr>
        <w:t>………</w:t>
      </w:r>
      <w:r w:rsidR="00347B99">
        <w:rPr>
          <w:rFonts w:ascii="Times New Roman" w:hAnsi="Times New Roman"/>
          <w:color w:val="000000"/>
          <w:sz w:val="28"/>
          <w:szCs w:val="28"/>
          <w:lang w:val="uk-UA"/>
        </w:rPr>
        <w:t>……………………………………………………………………………</w:t>
      </w:r>
      <w:r w:rsidR="00AC31BD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347B99">
        <w:rPr>
          <w:rFonts w:ascii="Times New Roman" w:hAnsi="Times New Roman"/>
          <w:color w:val="000000"/>
          <w:sz w:val="28"/>
          <w:szCs w:val="28"/>
          <w:lang w:val="uk-UA"/>
        </w:rPr>
        <w:t>……….</w:t>
      </w:r>
    </w:p>
    <w:p w:rsidR="00222DC4" w:rsidRPr="0056779B" w:rsidRDefault="00222DC4" w:rsidP="00222D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Пріоритетні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 напрямки проекту</w:t>
      </w:r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779B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необхідне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підкреслити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і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поставити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знак "</w:t>
      </w:r>
      <w:r w:rsidRPr="0056779B">
        <w:rPr>
          <w:rFonts w:ascii="Times New Roman" w:hAnsi="Times New Roman"/>
          <w:i/>
          <w:color w:val="000000"/>
          <w:sz w:val="24"/>
          <w:szCs w:val="24"/>
          <w:lang w:val="en-US"/>
        </w:rPr>
        <w:t>V</w:t>
      </w:r>
      <w:r w:rsidRPr="0056779B">
        <w:rPr>
          <w:rFonts w:ascii="Times New Roman" w:hAnsi="Times New Roman"/>
          <w:i/>
          <w:color w:val="000000"/>
          <w:sz w:val="24"/>
          <w:szCs w:val="24"/>
        </w:rPr>
        <w:t>")</w:t>
      </w:r>
      <w:r w:rsidRPr="0056779B">
        <w:rPr>
          <w:rFonts w:ascii="Times New Roman" w:hAnsi="Times New Roman"/>
          <w:color w:val="000000"/>
          <w:sz w:val="24"/>
          <w:szCs w:val="24"/>
        </w:rPr>
        <w:t>:</w:t>
      </w:r>
    </w:p>
    <w:p w:rsidR="00222DC4" w:rsidRPr="0056779B" w:rsidRDefault="00222DC4" w:rsidP="00222DC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 xml:space="preserve">● </w:t>
      </w:r>
      <w:r w:rsidR="00BF52DA">
        <w:rPr>
          <w:rFonts w:ascii="Times New Roman" w:hAnsi="Times New Roman"/>
          <w:color w:val="000000"/>
          <w:sz w:val="28"/>
          <w:szCs w:val="28"/>
          <w:lang w:val="uk-UA"/>
        </w:rPr>
        <w:t>велосипедна</w:t>
      </w:r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8"/>
          <w:szCs w:val="28"/>
        </w:rPr>
        <w:t>інфраструктур</w:t>
      </w:r>
      <w:proofErr w:type="spellEnd"/>
      <w:r w:rsidR="00BF52DA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56779B">
        <w:rPr>
          <w:rFonts w:ascii="Times New Roman" w:hAnsi="Times New Roman"/>
          <w:color w:val="000000"/>
          <w:sz w:val="28"/>
          <w:szCs w:val="28"/>
        </w:rPr>
        <w:t xml:space="preserve"> – □ </w:t>
      </w:r>
      <w:r w:rsidRPr="0056779B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</w:p>
    <w:p w:rsidR="00222DC4" w:rsidRPr="0056779B" w:rsidRDefault="00222DC4" w:rsidP="00222DC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 xml:space="preserve">● </w:t>
      </w:r>
      <w:r w:rsidR="00BF52DA">
        <w:rPr>
          <w:rFonts w:ascii="Times New Roman" w:hAnsi="Times New Roman"/>
          <w:color w:val="000000"/>
          <w:sz w:val="28"/>
          <w:szCs w:val="28"/>
          <w:lang w:val="uk-UA"/>
        </w:rPr>
        <w:t>енергозбереження</w:t>
      </w:r>
      <w:r w:rsidRPr="0056779B">
        <w:rPr>
          <w:rFonts w:ascii="Times New Roman" w:hAnsi="Times New Roman"/>
          <w:color w:val="000000"/>
          <w:sz w:val="28"/>
          <w:szCs w:val="28"/>
        </w:rPr>
        <w:t xml:space="preserve"> – □</w:t>
      </w:r>
    </w:p>
    <w:p w:rsidR="00BF52DA" w:rsidRDefault="00222DC4" w:rsidP="00222DC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 xml:space="preserve">● </w:t>
      </w:r>
      <w:r w:rsidR="00BF52DA">
        <w:rPr>
          <w:rFonts w:ascii="Times New Roman" w:hAnsi="Times New Roman"/>
          <w:color w:val="000000"/>
          <w:sz w:val="28"/>
          <w:szCs w:val="28"/>
          <w:lang w:val="uk-UA"/>
        </w:rPr>
        <w:t>культура</w:t>
      </w:r>
      <w:r w:rsidRPr="0056779B">
        <w:rPr>
          <w:rFonts w:ascii="Times New Roman" w:hAnsi="Times New Roman"/>
          <w:color w:val="000000"/>
          <w:sz w:val="28"/>
          <w:szCs w:val="28"/>
        </w:rPr>
        <w:t xml:space="preserve"> – □   </w:t>
      </w:r>
    </w:p>
    <w:p w:rsidR="00222DC4" w:rsidRPr="0056779B" w:rsidRDefault="00222DC4" w:rsidP="00222DC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 xml:space="preserve">● </w:t>
      </w:r>
      <w:r w:rsidR="00BF52DA">
        <w:rPr>
          <w:rFonts w:ascii="Times New Roman" w:hAnsi="Times New Roman"/>
          <w:color w:val="000000"/>
          <w:sz w:val="28"/>
          <w:szCs w:val="28"/>
          <w:lang w:val="uk-UA"/>
        </w:rPr>
        <w:t>охорона здоров’я</w:t>
      </w:r>
      <w:r w:rsidRPr="0056779B">
        <w:rPr>
          <w:rFonts w:ascii="Times New Roman" w:hAnsi="Times New Roman"/>
          <w:color w:val="000000"/>
          <w:sz w:val="28"/>
          <w:szCs w:val="28"/>
        </w:rPr>
        <w:t xml:space="preserve"> – □</w:t>
      </w:r>
    </w:p>
    <w:p w:rsidR="00222DC4" w:rsidRPr="0056779B" w:rsidRDefault="00222DC4" w:rsidP="00222DC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 xml:space="preserve">● </w:t>
      </w:r>
      <w:r w:rsidR="00BF52DA">
        <w:rPr>
          <w:rFonts w:ascii="Times New Roman" w:hAnsi="Times New Roman"/>
          <w:color w:val="000000"/>
          <w:sz w:val="28"/>
          <w:szCs w:val="28"/>
          <w:lang w:val="uk-UA"/>
        </w:rPr>
        <w:t>телекомунікації, зв'язок та інформаційні технології</w:t>
      </w:r>
      <w:r w:rsidRPr="0056779B">
        <w:rPr>
          <w:rFonts w:ascii="Times New Roman" w:hAnsi="Times New Roman"/>
          <w:color w:val="000000"/>
          <w:sz w:val="28"/>
          <w:szCs w:val="28"/>
        </w:rPr>
        <w:t xml:space="preserve"> – □ </w:t>
      </w:r>
    </w:p>
    <w:p w:rsidR="00BF52DA" w:rsidRDefault="00222DC4" w:rsidP="00222DC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 xml:space="preserve">● </w:t>
      </w:r>
      <w:r w:rsidR="00BF52DA">
        <w:rPr>
          <w:rFonts w:ascii="Times New Roman" w:hAnsi="Times New Roman"/>
          <w:color w:val="000000"/>
          <w:sz w:val="28"/>
          <w:szCs w:val="28"/>
          <w:lang w:val="uk-UA"/>
        </w:rPr>
        <w:t>безпека та громадський порядок</w:t>
      </w:r>
      <w:r w:rsidRPr="0056779B">
        <w:rPr>
          <w:rFonts w:ascii="Times New Roman" w:hAnsi="Times New Roman"/>
          <w:color w:val="000000"/>
          <w:sz w:val="28"/>
          <w:szCs w:val="28"/>
        </w:rPr>
        <w:t xml:space="preserve"> – □ </w:t>
      </w:r>
      <w:r w:rsidRPr="0056779B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52DA" w:rsidRDefault="00222DC4" w:rsidP="00222DC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 xml:space="preserve">● </w:t>
      </w:r>
      <w:r w:rsidR="00BF52DA">
        <w:rPr>
          <w:rFonts w:ascii="Times New Roman" w:hAnsi="Times New Roman"/>
          <w:color w:val="000000"/>
          <w:sz w:val="28"/>
          <w:szCs w:val="28"/>
          <w:lang w:val="uk-UA"/>
        </w:rPr>
        <w:t>навколишнє середовище</w:t>
      </w:r>
      <w:r w:rsidRPr="0056779B">
        <w:rPr>
          <w:rFonts w:ascii="Times New Roman" w:hAnsi="Times New Roman"/>
          <w:color w:val="000000"/>
          <w:spacing w:val="-6"/>
          <w:sz w:val="28"/>
          <w:szCs w:val="28"/>
        </w:rPr>
        <w:t xml:space="preserve"> – </w:t>
      </w:r>
      <w:r w:rsidRPr="0056779B">
        <w:rPr>
          <w:rFonts w:ascii="Times New Roman" w:hAnsi="Times New Roman"/>
          <w:color w:val="000000"/>
          <w:sz w:val="28"/>
          <w:szCs w:val="28"/>
        </w:rPr>
        <w:t>□</w:t>
      </w:r>
    </w:p>
    <w:p w:rsidR="00BF52DA" w:rsidRDefault="00BF52DA" w:rsidP="00222DC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 xml:space="preserve">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соціальний захист</w:t>
      </w:r>
      <w:r w:rsidRPr="0056779B">
        <w:rPr>
          <w:rFonts w:ascii="Times New Roman" w:hAnsi="Times New Roman"/>
          <w:color w:val="000000"/>
          <w:spacing w:val="-6"/>
          <w:sz w:val="28"/>
          <w:szCs w:val="28"/>
        </w:rPr>
        <w:t xml:space="preserve"> – </w:t>
      </w:r>
      <w:r w:rsidRPr="0056779B">
        <w:rPr>
          <w:rFonts w:ascii="Times New Roman" w:hAnsi="Times New Roman"/>
          <w:color w:val="000000"/>
          <w:sz w:val="28"/>
          <w:szCs w:val="28"/>
        </w:rPr>
        <w:t>□</w:t>
      </w:r>
      <w:r w:rsidR="00222DC4"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2DC4" w:rsidRPr="005677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BF52DA" w:rsidRDefault="00BF52DA" w:rsidP="00222DC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 xml:space="preserve">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транспорт</w:t>
      </w:r>
      <w:r w:rsidRPr="0056779B">
        <w:rPr>
          <w:rFonts w:ascii="Times New Roman" w:hAnsi="Times New Roman"/>
          <w:color w:val="000000"/>
          <w:spacing w:val="-6"/>
          <w:sz w:val="28"/>
          <w:szCs w:val="28"/>
        </w:rPr>
        <w:t xml:space="preserve"> – </w:t>
      </w:r>
      <w:r w:rsidRPr="0056779B">
        <w:rPr>
          <w:rFonts w:ascii="Times New Roman" w:hAnsi="Times New Roman"/>
          <w:color w:val="000000"/>
          <w:sz w:val="28"/>
          <w:szCs w:val="28"/>
        </w:rPr>
        <w:t>□</w:t>
      </w:r>
    </w:p>
    <w:p w:rsidR="00BF52DA" w:rsidRDefault="00BF52DA" w:rsidP="00222DC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 xml:space="preserve">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дорожнє господарство</w:t>
      </w:r>
      <w:r w:rsidRPr="0056779B">
        <w:rPr>
          <w:rFonts w:ascii="Times New Roman" w:hAnsi="Times New Roman"/>
          <w:color w:val="000000"/>
          <w:spacing w:val="-6"/>
          <w:sz w:val="28"/>
          <w:szCs w:val="28"/>
        </w:rPr>
        <w:t xml:space="preserve"> – </w:t>
      </w:r>
      <w:r w:rsidRPr="0056779B">
        <w:rPr>
          <w:rFonts w:ascii="Times New Roman" w:hAnsi="Times New Roman"/>
          <w:color w:val="000000"/>
          <w:sz w:val="28"/>
          <w:szCs w:val="28"/>
        </w:rPr>
        <w:t>□</w:t>
      </w:r>
    </w:p>
    <w:p w:rsidR="00BF52DA" w:rsidRDefault="00BF52DA" w:rsidP="00222DC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 xml:space="preserve">● </w:t>
      </w:r>
      <w:r w:rsidR="000D0544">
        <w:rPr>
          <w:rFonts w:ascii="Times New Roman" w:hAnsi="Times New Roman"/>
          <w:color w:val="000000"/>
          <w:sz w:val="28"/>
          <w:szCs w:val="28"/>
          <w:lang w:val="uk-UA"/>
        </w:rPr>
        <w:t>комунальне господарство</w:t>
      </w:r>
      <w:r w:rsidRPr="0056779B">
        <w:rPr>
          <w:rFonts w:ascii="Times New Roman" w:hAnsi="Times New Roman"/>
          <w:color w:val="000000"/>
          <w:spacing w:val="-6"/>
          <w:sz w:val="28"/>
          <w:szCs w:val="28"/>
        </w:rPr>
        <w:t xml:space="preserve"> – </w:t>
      </w:r>
      <w:r w:rsidRPr="0056779B">
        <w:rPr>
          <w:rFonts w:ascii="Times New Roman" w:hAnsi="Times New Roman"/>
          <w:color w:val="000000"/>
          <w:sz w:val="28"/>
          <w:szCs w:val="28"/>
        </w:rPr>
        <w:t>□</w:t>
      </w:r>
    </w:p>
    <w:p w:rsidR="000D0544" w:rsidRDefault="000D0544" w:rsidP="00222DC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 xml:space="preserve">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освіта</w:t>
      </w:r>
      <w:r w:rsidRPr="0056779B">
        <w:rPr>
          <w:rFonts w:ascii="Times New Roman" w:hAnsi="Times New Roman"/>
          <w:color w:val="000000"/>
          <w:spacing w:val="-6"/>
          <w:sz w:val="28"/>
          <w:szCs w:val="28"/>
        </w:rPr>
        <w:t xml:space="preserve"> – </w:t>
      </w:r>
      <w:r w:rsidRPr="0056779B">
        <w:rPr>
          <w:rFonts w:ascii="Times New Roman" w:hAnsi="Times New Roman"/>
          <w:color w:val="000000"/>
          <w:sz w:val="28"/>
          <w:szCs w:val="28"/>
        </w:rPr>
        <w:t>□</w:t>
      </w:r>
    </w:p>
    <w:p w:rsidR="000D0544" w:rsidRDefault="000D0544" w:rsidP="00222DC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 xml:space="preserve">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спорт</w:t>
      </w:r>
      <w:r w:rsidRPr="0056779B">
        <w:rPr>
          <w:rFonts w:ascii="Times New Roman" w:hAnsi="Times New Roman"/>
          <w:color w:val="000000"/>
          <w:spacing w:val="-6"/>
          <w:sz w:val="28"/>
          <w:szCs w:val="28"/>
        </w:rPr>
        <w:t xml:space="preserve"> – </w:t>
      </w:r>
      <w:r w:rsidRPr="0056779B">
        <w:rPr>
          <w:rFonts w:ascii="Times New Roman" w:hAnsi="Times New Roman"/>
          <w:color w:val="000000"/>
          <w:sz w:val="28"/>
          <w:szCs w:val="28"/>
        </w:rPr>
        <w:t>□</w:t>
      </w:r>
    </w:p>
    <w:p w:rsidR="00222DC4" w:rsidRDefault="00222DC4" w:rsidP="00222DC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 xml:space="preserve">● </w:t>
      </w:r>
      <w:proofErr w:type="spellStart"/>
      <w:r w:rsidRPr="0056779B">
        <w:rPr>
          <w:rFonts w:ascii="Times New Roman" w:hAnsi="Times New Roman"/>
          <w:color w:val="000000"/>
          <w:sz w:val="28"/>
          <w:szCs w:val="28"/>
        </w:rPr>
        <w:t>інше</w:t>
      </w:r>
      <w:proofErr w:type="spellEnd"/>
      <w:r w:rsidRPr="0056779B">
        <w:rPr>
          <w:rFonts w:ascii="Times New Roman" w:hAnsi="Times New Roman"/>
          <w:color w:val="000000"/>
          <w:sz w:val="28"/>
          <w:szCs w:val="28"/>
        </w:rPr>
        <w:t xml:space="preserve"> – □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3. Відповідність Стратегічним та операційним цілям Стратегії розвитку Піщанської сільської  об’єднаної територіальної громади на 2019-2027 роки </w:t>
      </w:r>
      <w:r w:rsidRPr="0056779B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необхідне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підкреслити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і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поставити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знак " </w:t>
      </w:r>
      <w:r w:rsidRPr="0056779B">
        <w:rPr>
          <w:rFonts w:ascii="Times New Roman" w:hAnsi="Times New Roman"/>
          <w:i/>
          <w:color w:val="000000"/>
          <w:sz w:val="24"/>
          <w:szCs w:val="24"/>
          <w:lang w:val="en-US"/>
        </w:rPr>
        <w:t>V</w:t>
      </w:r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")</w:t>
      </w:r>
      <w:r w:rsidRPr="0056779B">
        <w:rPr>
          <w:rFonts w:ascii="Times New Roman" w:hAnsi="Times New Roman"/>
          <w:color w:val="000000"/>
          <w:sz w:val="24"/>
          <w:szCs w:val="24"/>
        </w:rPr>
        <w:t>: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6779B">
        <w:rPr>
          <w:rFonts w:ascii="Times New Roman" w:hAnsi="Times New Roman"/>
          <w:b/>
          <w:color w:val="000000"/>
          <w:sz w:val="24"/>
          <w:szCs w:val="24"/>
        </w:rPr>
        <w:t>Стратегічна</w:t>
      </w:r>
      <w:proofErr w:type="spellEnd"/>
      <w:r w:rsidRPr="0056779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b/>
          <w:color w:val="000000"/>
          <w:sz w:val="24"/>
          <w:szCs w:val="24"/>
        </w:rPr>
        <w:t>ціль</w:t>
      </w:r>
      <w:proofErr w:type="spellEnd"/>
      <w:r w:rsidRPr="0056779B">
        <w:rPr>
          <w:rFonts w:ascii="Times New Roman" w:hAnsi="Times New Roman"/>
          <w:b/>
          <w:color w:val="000000"/>
          <w:sz w:val="24"/>
          <w:szCs w:val="24"/>
        </w:rPr>
        <w:t xml:space="preserve"> 1: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Сталий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економічний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розвиток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зростання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зайнятості</w:t>
      </w:r>
      <w:proofErr w:type="spellEnd"/>
    </w:p>
    <w:p w:rsidR="00222DC4" w:rsidRPr="0056779B" w:rsidRDefault="00222DC4" w:rsidP="00222DC4">
      <w:pPr>
        <w:numPr>
          <w:ilvl w:val="1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lastRenderedPageBreak/>
        <w:t>Підвищення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кваліфікації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мешканців</w:t>
      </w:r>
      <w:proofErr w:type="spellEnd"/>
    </w:p>
    <w:p w:rsidR="00222DC4" w:rsidRPr="0056779B" w:rsidRDefault="00222DC4" w:rsidP="00222DC4">
      <w:pPr>
        <w:numPr>
          <w:ilvl w:val="1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Розвиток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органічного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землеробства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агротуризму</w:t>
      </w:r>
      <w:proofErr w:type="spellEnd"/>
    </w:p>
    <w:p w:rsidR="00222DC4" w:rsidRPr="0056779B" w:rsidRDefault="00222DC4" w:rsidP="00222DC4">
      <w:pPr>
        <w:numPr>
          <w:ilvl w:val="1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Залучення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інвестицій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екологічне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використання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промислового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потенціалу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ОТ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6779B">
        <w:rPr>
          <w:rFonts w:ascii="Times New Roman" w:hAnsi="Times New Roman"/>
          <w:b/>
          <w:color w:val="000000"/>
          <w:sz w:val="24"/>
          <w:szCs w:val="24"/>
          <w:lang w:val="uk-UA"/>
        </w:rPr>
        <w:t>Стратегічна ціль 2:</w:t>
      </w: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 xml:space="preserve"> Посилення соціального капіталу мешканців і громадянського суспільства, які зміцнюють територіальну єдність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color w:val="000000"/>
          <w:sz w:val="24"/>
          <w:szCs w:val="24"/>
        </w:rPr>
        <w:t xml:space="preserve">2.1.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Активізація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місцевої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спільноти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безробітних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виключених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осіб</w:t>
      </w:r>
      <w:proofErr w:type="spellEnd"/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color w:val="000000"/>
          <w:sz w:val="24"/>
          <w:szCs w:val="24"/>
        </w:rPr>
        <w:t xml:space="preserve">2.2.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Зменшення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несприятливих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демографічних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тенденцій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протидія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патологіям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сім’ях</w:t>
      </w:r>
      <w:proofErr w:type="spellEnd"/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color w:val="000000"/>
          <w:sz w:val="24"/>
          <w:szCs w:val="24"/>
        </w:rPr>
        <w:t xml:space="preserve">2.3.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Розробка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освітньої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пропозиції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орієнтованої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на потреби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мешканців</w:t>
      </w:r>
      <w:proofErr w:type="spellEnd"/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color w:val="000000"/>
          <w:sz w:val="24"/>
          <w:szCs w:val="24"/>
        </w:rPr>
        <w:t xml:space="preserve">2.4.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Підвищення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рівня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громадської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безпеки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усій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території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громади</w:t>
      </w:r>
      <w:proofErr w:type="spellEnd"/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color w:val="000000"/>
          <w:sz w:val="24"/>
          <w:szCs w:val="24"/>
        </w:rPr>
        <w:t xml:space="preserve">2.5.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Зростання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спортивної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активності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жителів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та пропаганда здорового способу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життя</w:t>
      </w:r>
      <w:proofErr w:type="spellEnd"/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6779B">
        <w:rPr>
          <w:rFonts w:ascii="Times New Roman" w:hAnsi="Times New Roman"/>
          <w:b/>
          <w:color w:val="000000"/>
          <w:sz w:val="24"/>
          <w:szCs w:val="24"/>
        </w:rPr>
        <w:t>Стратегічна</w:t>
      </w:r>
      <w:proofErr w:type="spellEnd"/>
      <w:r w:rsidRPr="0056779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b/>
          <w:color w:val="000000"/>
          <w:sz w:val="24"/>
          <w:szCs w:val="24"/>
        </w:rPr>
        <w:t>ціль</w:t>
      </w:r>
      <w:proofErr w:type="spellEnd"/>
      <w:r w:rsidRPr="0056779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6779B">
        <w:rPr>
          <w:rFonts w:ascii="Times New Roman" w:hAnsi="Times New Roman"/>
          <w:color w:val="000000"/>
          <w:sz w:val="24"/>
          <w:szCs w:val="24"/>
        </w:rPr>
        <w:t xml:space="preserve">3: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Підвищення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рівня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якості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комунальних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послуг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основі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розвиненої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технічної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інфраструктури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для потреб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жителів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економіки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туристів</w:t>
      </w:r>
      <w:proofErr w:type="spellEnd"/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color w:val="000000"/>
          <w:sz w:val="24"/>
          <w:szCs w:val="24"/>
        </w:rPr>
        <w:t xml:space="preserve">3.1.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Поліпшення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стану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малої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дорожньої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інфраструктури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доріжки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пішохідновелосипедні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освітлення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зупинки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>)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color w:val="000000"/>
          <w:sz w:val="24"/>
          <w:szCs w:val="24"/>
        </w:rPr>
        <w:t xml:space="preserve">3.2.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Поліпшення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стану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територіального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планування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рахунок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інвестицій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розвиток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територій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(парковки,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тротуари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, лавки,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сміттєві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баки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тощо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>)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color w:val="000000"/>
          <w:sz w:val="24"/>
          <w:szCs w:val="24"/>
        </w:rPr>
        <w:t xml:space="preserve">3.3.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Поліпшення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естетики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населених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пунктів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лісових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масивів</w:t>
      </w:r>
      <w:proofErr w:type="spellEnd"/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6779B">
        <w:rPr>
          <w:rFonts w:ascii="Times New Roman" w:hAnsi="Times New Roman"/>
          <w:b/>
          <w:color w:val="000000"/>
          <w:sz w:val="24"/>
          <w:szCs w:val="24"/>
        </w:rPr>
        <w:t>Стратегічна</w:t>
      </w:r>
      <w:proofErr w:type="spellEnd"/>
      <w:r w:rsidRPr="0056779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b/>
          <w:color w:val="000000"/>
          <w:sz w:val="24"/>
          <w:szCs w:val="24"/>
        </w:rPr>
        <w:t>ціль</w:t>
      </w:r>
      <w:proofErr w:type="spellEnd"/>
      <w:r w:rsidRPr="0056779B">
        <w:rPr>
          <w:rFonts w:ascii="Times New Roman" w:hAnsi="Times New Roman"/>
          <w:b/>
          <w:color w:val="000000"/>
          <w:sz w:val="24"/>
          <w:szCs w:val="24"/>
        </w:rPr>
        <w:t xml:space="preserve"> 4</w:t>
      </w:r>
      <w:r w:rsidRPr="0056779B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Використання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природного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потенціалу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підвищення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туристичної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рекреаційної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привабливості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громади</w:t>
      </w:r>
      <w:proofErr w:type="spellEnd"/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color w:val="000000"/>
          <w:sz w:val="24"/>
          <w:szCs w:val="24"/>
        </w:rPr>
        <w:t xml:space="preserve">4.1.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Сталий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розвиток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туристичної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культурної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відпочинково-спортивної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інфраструктури</w:t>
      </w:r>
      <w:proofErr w:type="spellEnd"/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color w:val="000000"/>
          <w:sz w:val="24"/>
          <w:szCs w:val="24"/>
        </w:rPr>
        <w:t xml:space="preserve">4.2.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Створення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спільної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освітньої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туристичної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культурної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пропозиції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громади</w:t>
      </w:r>
      <w:proofErr w:type="spellEnd"/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color w:val="000000"/>
          <w:sz w:val="24"/>
          <w:szCs w:val="24"/>
        </w:rPr>
        <w:t xml:space="preserve">4.3.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Популяризація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просування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туристичних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продуктів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громади</w:t>
      </w:r>
      <w:proofErr w:type="spellEnd"/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color w:val="000000"/>
          <w:sz w:val="24"/>
          <w:szCs w:val="24"/>
        </w:rPr>
        <w:t xml:space="preserve">4.4.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Створення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інвестиційних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умов для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розвитку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інфраструктури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туризму та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відпочинку</w:t>
      </w:r>
      <w:proofErr w:type="spellEnd"/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color w:val="000000"/>
          <w:sz w:val="24"/>
          <w:szCs w:val="24"/>
        </w:rPr>
        <w:t xml:space="preserve">4.5.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Просування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громади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вітчизняному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зарубіжному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ринках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b/>
          <w:color w:val="000000"/>
          <w:sz w:val="28"/>
          <w:szCs w:val="28"/>
          <w:lang w:val="uk-UA"/>
        </w:rPr>
        <w:t>4</w:t>
      </w:r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Місце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реалізації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6779B">
        <w:rPr>
          <w:rFonts w:ascii="Times New Roman" w:hAnsi="Times New Roman"/>
          <w:b/>
          <w:color w:val="000000"/>
          <w:sz w:val="28"/>
          <w:szCs w:val="28"/>
          <w:lang w:val="uk-UA"/>
        </w:rPr>
        <w:t>проекту</w:t>
      </w:r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(адреса,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назва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населеного пункту, </w:t>
      </w:r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установи/закладу,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кадастровий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номер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земельної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ділянки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якщо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відомо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тощо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56779B">
        <w:rPr>
          <w:rFonts w:ascii="Times New Roman" w:hAnsi="Times New Roman"/>
          <w:color w:val="000000"/>
          <w:sz w:val="24"/>
          <w:szCs w:val="24"/>
        </w:rPr>
        <w:t>:</w:t>
      </w:r>
    </w:p>
    <w:p w:rsidR="00AC31BD" w:rsidRDefault="00347B99" w:rsidP="00347B99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…………………………………………………………………………………</w:t>
      </w:r>
      <w:r w:rsidR="00AC31BD">
        <w:rPr>
          <w:rFonts w:ascii="Times New Roman" w:hAnsi="Times New Roman"/>
          <w:color w:val="000000"/>
          <w:sz w:val="28"/>
          <w:szCs w:val="28"/>
          <w:lang w:val="uk-UA"/>
        </w:rPr>
        <w:t>….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…..</w:t>
      </w:r>
      <w:r>
        <w:rPr>
          <w:rFonts w:ascii="Times New Roman" w:hAnsi="Times New Roman"/>
          <w:color w:val="000000"/>
          <w:sz w:val="28"/>
          <w:szCs w:val="28"/>
        </w:rPr>
        <w:t>…………</w:t>
      </w:r>
      <w:r w:rsidR="00222DC4" w:rsidRPr="0056779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</w:t>
      </w:r>
      <w:r w:rsidR="00AC31BD">
        <w:rPr>
          <w:rFonts w:ascii="Times New Roman" w:hAnsi="Times New Roman"/>
          <w:color w:val="000000"/>
          <w:sz w:val="28"/>
          <w:szCs w:val="28"/>
          <w:lang w:val="uk-UA"/>
        </w:rPr>
        <w:t>….</w:t>
      </w:r>
      <w:r w:rsidR="00222DC4" w:rsidRPr="0056779B">
        <w:rPr>
          <w:rFonts w:ascii="Times New Roman" w:hAnsi="Times New Roman"/>
          <w:color w:val="000000"/>
          <w:sz w:val="28"/>
          <w:szCs w:val="28"/>
        </w:rPr>
        <w:t>………..…</w:t>
      </w:r>
      <w:r>
        <w:rPr>
          <w:rFonts w:ascii="Times New Roman" w:hAnsi="Times New Roman"/>
          <w:color w:val="000000"/>
          <w:sz w:val="28"/>
          <w:szCs w:val="28"/>
        </w:rPr>
        <w:t>……</w:t>
      </w:r>
      <w:r w:rsidR="00AC31BD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</w:t>
      </w:r>
      <w:r w:rsidR="00AC31B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C31BD">
        <w:rPr>
          <w:rFonts w:ascii="Times New Roman" w:hAnsi="Times New Roman"/>
          <w:color w:val="000000"/>
          <w:sz w:val="28"/>
          <w:szCs w:val="28"/>
        </w:rPr>
        <w:t>………</w:t>
      </w:r>
    </w:p>
    <w:p w:rsidR="00222DC4" w:rsidRPr="0056779B" w:rsidRDefault="00222DC4" w:rsidP="00347B9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b/>
          <w:color w:val="000000"/>
          <w:sz w:val="28"/>
          <w:szCs w:val="28"/>
        </w:rPr>
        <w:t>5</w:t>
      </w:r>
      <w:r w:rsidR="007E6EF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6EF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Опис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 проекту</w:t>
      </w:r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779B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основна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мета проекту; проблема, на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вирішення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якої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він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спрямований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;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запропоновані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рішення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;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пояснення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щодо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того,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чому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саме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це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завдання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повинно бути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реалізоване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і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яким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чином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його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реалізація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вплине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на подальше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життя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мешканців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Опис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проекту не повинен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містити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вказівки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на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суб’єкт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який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може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бути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потенційним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виконавцем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проекту.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Якщо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проект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має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капітальний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характер,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зазначається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можливість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користування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результатами проекту особами з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особливими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потребами)</w:t>
      </w:r>
      <w:r w:rsidRPr="0056779B">
        <w:rPr>
          <w:rFonts w:ascii="Times New Roman" w:hAnsi="Times New Roman"/>
          <w:color w:val="000000"/>
          <w:sz w:val="24"/>
          <w:szCs w:val="24"/>
        </w:rPr>
        <w:t>:</w:t>
      </w:r>
    </w:p>
    <w:p w:rsidR="00222DC4" w:rsidRPr="0056779B" w:rsidRDefault="00222DC4" w:rsidP="00347B9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222DC4" w:rsidRPr="0056779B" w:rsidRDefault="00AC31BD" w:rsidP="00222DC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</w:t>
      </w:r>
      <w:r w:rsidR="00222DC4" w:rsidRPr="0056779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</w:t>
      </w:r>
    </w:p>
    <w:p w:rsidR="00222DC4" w:rsidRPr="0056779B" w:rsidRDefault="00347B99" w:rsidP="00222DC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</w:t>
      </w:r>
      <w:r w:rsidR="00222DC4" w:rsidRPr="0056779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</w:t>
      </w:r>
    </w:p>
    <w:p w:rsidR="00222DC4" w:rsidRPr="0056779B" w:rsidRDefault="00347B99" w:rsidP="00222DC4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…</w:t>
      </w:r>
      <w:r w:rsidR="00222DC4" w:rsidRPr="0056779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b/>
          <w:color w:val="000000"/>
          <w:sz w:val="28"/>
          <w:szCs w:val="28"/>
        </w:rPr>
        <w:lastRenderedPageBreak/>
        <w:t>6.</w:t>
      </w:r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Обґрунтування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бенефіціарів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 проекту</w:t>
      </w:r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779B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основні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групи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мешканців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які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зможуть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користуватися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результатами проекту)</w:t>
      </w:r>
      <w:r w:rsidRPr="0056779B">
        <w:rPr>
          <w:rFonts w:ascii="Times New Roman" w:hAnsi="Times New Roman"/>
          <w:color w:val="000000"/>
          <w:sz w:val="24"/>
          <w:szCs w:val="24"/>
        </w:rPr>
        <w:t>:</w:t>
      </w:r>
    </w:p>
    <w:p w:rsidR="00222DC4" w:rsidRPr="0056779B" w:rsidRDefault="00222DC4" w:rsidP="00347B9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</w:t>
      </w:r>
      <w:r w:rsidR="00AC31BD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Pr="0056779B">
        <w:rPr>
          <w:rFonts w:ascii="Times New Roman" w:hAnsi="Times New Roman"/>
          <w:color w:val="000000"/>
          <w:sz w:val="28"/>
          <w:szCs w:val="28"/>
        </w:rPr>
        <w:t>…..….………………………………………………………………………</w:t>
      </w:r>
      <w:r w:rsidR="00AC31BD">
        <w:rPr>
          <w:rFonts w:ascii="Times New Roman" w:hAnsi="Times New Roman"/>
          <w:color w:val="000000"/>
          <w:sz w:val="28"/>
          <w:szCs w:val="28"/>
          <w:lang w:val="uk-UA"/>
        </w:rPr>
        <w:t>...</w:t>
      </w:r>
      <w:r w:rsidRPr="0056779B">
        <w:rPr>
          <w:rFonts w:ascii="Times New Roman" w:hAnsi="Times New Roman"/>
          <w:color w:val="000000"/>
          <w:sz w:val="28"/>
          <w:szCs w:val="28"/>
        </w:rPr>
        <w:t>………………………..…………………………………………………………………</w:t>
      </w:r>
      <w:r w:rsidR="00AC31BD">
        <w:rPr>
          <w:rFonts w:ascii="Times New Roman" w:hAnsi="Times New Roman"/>
          <w:color w:val="000000"/>
          <w:sz w:val="28"/>
          <w:szCs w:val="28"/>
          <w:lang w:val="uk-UA"/>
        </w:rPr>
        <w:t>...</w:t>
      </w:r>
      <w:r w:rsidRPr="0056779B">
        <w:rPr>
          <w:rFonts w:ascii="Times New Roman" w:hAnsi="Times New Roman"/>
          <w:color w:val="000000"/>
          <w:sz w:val="28"/>
          <w:szCs w:val="28"/>
        </w:rPr>
        <w:t>……………….………………..………………………………………………………</w:t>
      </w:r>
      <w:r w:rsidR="00AC31BD">
        <w:rPr>
          <w:rFonts w:ascii="Times New Roman" w:hAnsi="Times New Roman"/>
          <w:color w:val="000000"/>
          <w:sz w:val="28"/>
          <w:szCs w:val="28"/>
          <w:lang w:val="uk-UA"/>
        </w:rPr>
        <w:t>..</w:t>
      </w:r>
      <w:r w:rsidRPr="0056779B">
        <w:rPr>
          <w:rFonts w:ascii="Times New Roman" w:hAnsi="Times New Roman"/>
          <w:color w:val="000000"/>
          <w:sz w:val="28"/>
          <w:szCs w:val="28"/>
        </w:rPr>
        <w:t>……………….…………………………..…………………………………………</w:t>
      </w:r>
      <w:r w:rsidR="00AC31BD">
        <w:rPr>
          <w:rFonts w:ascii="Times New Roman" w:hAnsi="Times New Roman"/>
          <w:color w:val="000000"/>
          <w:sz w:val="28"/>
          <w:szCs w:val="28"/>
          <w:lang w:val="uk-UA"/>
        </w:rPr>
        <w:t>..</w:t>
      </w:r>
      <w:r w:rsidRPr="0056779B">
        <w:rPr>
          <w:rFonts w:ascii="Times New Roman" w:hAnsi="Times New Roman"/>
          <w:color w:val="000000"/>
          <w:sz w:val="28"/>
          <w:szCs w:val="28"/>
        </w:rPr>
        <w:t>………………….……………………………………………………………………………………………………………………………………………………………</w:t>
      </w:r>
      <w:r w:rsidR="00AC31B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56779B">
        <w:rPr>
          <w:rFonts w:ascii="Times New Roman" w:hAnsi="Times New Roman"/>
          <w:color w:val="000000"/>
          <w:sz w:val="28"/>
          <w:szCs w:val="28"/>
        </w:rPr>
        <w:t>…….....................</w:t>
      </w:r>
      <w:r w:rsidR="00347B99">
        <w:rPr>
          <w:rFonts w:ascii="Times New Roman" w:hAnsi="Times New Roman"/>
          <w:color w:val="000000"/>
          <w:sz w:val="28"/>
          <w:szCs w:val="28"/>
          <w:lang w:val="uk-UA"/>
        </w:rPr>
        <w:t>........................................................................................................</w:t>
      </w:r>
      <w:r w:rsidR="00AC31BD">
        <w:rPr>
          <w:rFonts w:ascii="Times New Roman" w:hAnsi="Times New Roman"/>
          <w:color w:val="000000"/>
          <w:sz w:val="28"/>
          <w:szCs w:val="28"/>
        </w:rPr>
        <w:t>...</w:t>
      </w:r>
      <w:r w:rsidRPr="0056779B">
        <w:rPr>
          <w:rFonts w:ascii="Times New Roman" w:hAnsi="Times New Roman"/>
          <w:color w:val="000000"/>
          <w:sz w:val="28"/>
          <w:szCs w:val="28"/>
        </w:rPr>
        <w:t>.</w:t>
      </w:r>
    </w:p>
    <w:p w:rsidR="00222DC4" w:rsidRPr="0056779B" w:rsidRDefault="00222DC4" w:rsidP="00222DC4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7. 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Інформація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щодо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очікуваних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результатів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 у 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разі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реалізації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 проекту: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7B99">
        <w:rPr>
          <w:rFonts w:ascii="Times New Roman" w:hAnsi="Times New Roman"/>
          <w:color w:val="000000"/>
          <w:sz w:val="28"/>
          <w:szCs w:val="28"/>
          <w:lang w:val="uk-UA"/>
        </w:rPr>
        <w:t>…………………………………………………………..</w:t>
      </w:r>
      <w:r w:rsidRPr="0056779B">
        <w:rPr>
          <w:rFonts w:ascii="Times New Roman" w:hAnsi="Times New Roman"/>
          <w:color w:val="000000"/>
          <w:sz w:val="28"/>
          <w:szCs w:val="28"/>
        </w:rPr>
        <w:t>…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8. 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Орієнтовна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вартість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</w:rPr>
        <w:t>кошторис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</w:rPr>
        <w:t>) проекту</w:t>
      </w:r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779B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всі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складові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проекту та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їх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орієнтовна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вартість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56779B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2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1"/>
        <w:gridCol w:w="2268"/>
      </w:tblGrid>
      <w:tr w:rsidR="00222DC4" w:rsidRPr="0056779B" w:rsidTr="00AC31BD">
        <w:trPr>
          <w:trHeight w:val="544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22DC4" w:rsidRPr="0056779B" w:rsidRDefault="00222DC4" w:rsidP="00BE16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Складові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22DC4" w:rsidRPr="0056779B" w:rsidRDefault="00222DC4" w:rsidP="00BE16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Орієнтовна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вартість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гривень</w:t>
            </w:r>
            <w:proofErr w:type="spellEnd"/>
          </w:p>
        </w:tc>
      </w:tr>
      <w:tr w:rsidR="00222DC4" w:rsidRPr="0056779B" w:rsidTr="00AC31BD">
        <w:trPr>
          <w:trHeight w:val="2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22DC4" w:rsidRPr="0056779B" w:rsidRDefault="00222DC4" w:rsidP="00BE16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22DC4" w:rsidRPr="0056779B" w:rsidRDefault="00222DC4" w:rsidP="00BE16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22DC4" w:rsidRPr="0056779B" w:rsidTr="00AC31BD">
        <w:trPr>
          <w:trHeight w:val="2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22DC4" w:rsidRPr="0056779B" w:rsidRDefault="00222DC4" w:rsidP="00BE16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22DC4" w:rsidRPr="0056779B" w:rsidRDefault="00222DC4" w:rsidP="00BE16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22DC4" w:rsidRPr="0056779B" w:rsidTr="00AC31BD">
        <w:trPr>
          <w:trHeight w:val="2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22DC4" w:rsidRPr="0056779B" w:rsidRDefault="00222DC4" w:rsidP="00BE16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22DC4" w:rsidRPr="0056779B" w:rsidRDefault="00222DC4" w:rsidP="00BE16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22DC4" w:rsidRPr="0056779B" w:rsidTr="00AC31BD">
        <w:trPr>
          <w:trHeight w:val="2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22DC4" w:rsidRPr="0056779B" w:rsidRDefault="00222DC4" w:rsidP="00BE16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22DC4" w:rsidRPr="0056779B" w:rsidRDefault="00222DC4" w:rsidP="00BE16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22DC4" w:rsidRPr="0056779B" w:rsidTr="00AC31BD">
        <w:trPr>
          <w:trHeight w:val="2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22DC4" w:rsidRPr="0056779B" w:rsidRDefault="00222DC4" w:rsidP="00BE16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22DC4" w:rsidRPr="0056779B" w:rsidRDefault="00222DC4" w:rsidP="00BE16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22DC4" w:rsidRPr="0056779B" w:rsidTr="00AC31BD">
        <w:trPr>
          <w:trHeight w:val="2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22DC4" w:rsidRPr="0056779B" w:rsidRDefault="00222DC4" w:rsidP="00BE16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22DC4" w:rsidRPr="0056779B" w:rsidRDefault="00222DC4" w:rsidP="00BE16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22DC4" w:rsidRPr="0056779B" w:rsidTr="00AC31BD">
        <w:trPr>
          <w:trHeight w:val="2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22DC4" w:rsidRPr="0056779B" w:rsidRDefault="00222DC4" w:rsidP="00BE16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22DC4" w:rsidRPr="0056779B" w:rsidRDefault="00222DC4" w:rsidP="00BE16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22DC4" w:rsidRPr="0056779B" w:rsidTr="00AC31BD">
        <w:trPr>
          <w:trHeight w:val="20"/>
          <w:jc w:val="center"/>
        </w:trPr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22DC4" w:rsidRPr="0056779B" w:rsidRDefault="00222DC4" w:rsidP="00BE16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79B">
              <w:rPr>
                <w:rFonts w:ascii="Times New Roman" w:hAnsi="Times New Roman"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22DC4" w:rsidRPr="0056779B" w:rsidRDefault="00222DC4" w:rsidP="00BE16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22DC4" w:rsidRDefault="00222DC4" w:rsidP="00222DC4">
      <w:pP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b/>
          <w:color w:val="000000"/>
          <w:spacing w:val="-4"/>
          <w:sz w:val="28"/>
          <w:szCs w:val="28"/>
          <w:lang w:val="uk-UA"/>
        </w:rPr>
        <w:t xml:space="preserve">9. Список з підписами щонайменше </w:t>
      </w:r>
      <w:r w:rsidR="002C4A89">
        <w:rPr>
          <w:rFonts w:ascii="Times New Roman" w:hAnsi="Times New Roman"/>
          <w:b/>
          <w:color w:val="000000"/>
          <w:spacing w:val="-4"/>
          <w:sz w:val="28"/>
          <w:szCs w:val="28"/>
          <w:lang w:val="uk-UA"/>
        </w:rPr>
        <w:t xml:space="preserve">3 </w:t>
      </w:r>
      <w:r w:rsidRPr="0056779B">
        <w:rPr>
          <w:rFonts w:ascii="Times New Roman" w:hAnsi="Times New Roman"/>
          <w:b/>
          <w:color w:val="000000"/>
          <w:spacing w:val="-4"/>
          <w:sz w:val="28"/>
          <w:szCs w:val="28"/>
          <w:lang w:val="uk-UA"/>
        </w:rPr>
        <w:t>громадян України віком від 14 років,</w:t>
      </w:r>
      <w:r w:rsidRPr="0056779B">
        <w:rPr>
          <w:rFonts w:ascii="Times New Roman" w:hAnsi="Times New Roman"/>
          <w:color w:val="000000"/>
          <w:sz w:val="28"/>
          <w:szCs w:val="28"/>
          <w:lang w:val="uk-UA"/>
        </w:rPr>
        <w:t xml:space="preserve"> які зареєстровані на території Піщанської</w:t>
      </w:r>
      <w:r w:rsidR="00AC31BD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</w:t>
      </w:r>
      <w:r w:rsidRPr="0056779B">
        <w:rPr>
          <w:rFonts w:ascii="Times New Roman" w:hAnsi="Times New Roman"/>
          <w:color w:val="000000"/>
          <w:sz w:val="28"/>
          <w:szCs w:val="28"/>
          <w:lang w:val="uk-UA"/>
        </w:rPr>
        <w:t xml:space="preserve"> об’єднаної територіальної громади, що підтверджується офіційними документами (довідкою про місце роботи, навчання, служби чи іншими документами, що підтверджують факт </w:t>
      </w:r>
      <w:r w:rsidRPr="0056779B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проживання в громаді), внутрішньо переміщених осіб, які мають довідку про взяття на облік внутрішньо переміщеної особи </w:t>
      </w:r>
      <w:r w:rsidRPr="0056779B">
        <w:rPr>
          <w:rFonts w:ascii="Times New Roman" w:hAnsi="Times New Roman"/>
          <w:b/>
          <w:color w:val="000000"/>
          <w:sz w:val="28"/>
          <w:szCs w:val="28"/>
          <w:lang w:val="uk-UA"/>
        </w:rPr>
        <w:t>та підтримують цей проект (окрім його авторів), що додається.</w:t>
      </w:r>
      <w:r w:rsidRPr="005677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8"/>
          <w:szCs w:val="28"/>
        </w:rPr>
        <w:t>Кожна</w:t>
      </w:r>
      <w:proofErr w:type="spellEnd"/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8"/>
          <w:szCs w:val="28"/>
        </w:rPr>
        <w:t>додаткова</w:t>
      </w:r>
      <w:proofErr w:type="spellEnd"/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8"/>
          <w:szCs w:val="28"/>
        </w:rPr>
        <w:t>сторінка</w:t>
      </w:r>
      <w:proofErr w:type="spellEnd"/>
      <w:r w:rsidRPr="0056779B">
        <w:rPr>
          <w:rFonts w:ascii="Times New Roman" w:hAnsi="Times New Roman"/>
          <w:color w:val="000000"/>
          <w:sz w:val="28"/>
          <w:szCs w:val="28"/>
        </w:rPr>
        <w:t xml:space="preserve"> списку повинна </w:t>
      </w:r>
      <w:proofErr w:type="spellStart"/>
      <w:r w:rsidRPr="0056779B">
        <w:rPr>
          <w:rFonts w:ascii="Times New Roman" w:hAnsi="Times New Roman"/>
          <w:color w:val="000000"/>
          <w:sz w:val="28"/>
          <w:szCs w:val="28"/>
        </w:rPr>
        <w:t>мати</w:t>
      </w:r>
      <w:proofErr w:type="spellEnd"/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8"/>
          <w:szCs w:val="28"/>
        </w:rPr>
        <w:t>таку</w:t>
      </w:r>
      <w:proofErr w:type="spellEnd"/>
      <w:r w:rsidRPr="0056779B">
        <w:rPr>
          <w:rFonts w:ascii="Times New Roman" w:hAnsi="Times New Roman"/>
          <w:color w:val="000000"/>
          <w:sz w:val="28"/>
          <w:szCs w:val="28"/>
        </w:rPr>
        <w:t xml:space="preserve"> ж форму, за </w:t>
      </w:r>
      <w:proofErr w:type="spellStart"/>
      <w:r w:rsidRPr="0056779B">
        <w:rPr>
          <w:rFonts w:ascii="Times New Roman" w:hAnsi="Times New Roman"/>
          <w:color w:val="000000"/>
          <w:sz w:val="28"/>
          <w:szCs w:val="28"/>
        </w:rPr>
        <w:t>винятком</w:t>
      </w:r>
      <w:proofErr w:type="spellEnd"/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8"/>
          <w:szCs w:val="28"/>
        </w:rPr>
        <w:t>позначення</w:t>
      </w:r>
      <w:proofErr w:type="spellEnd"/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8"/>
          <w:szCs w:val="28"/>
        </w:rPr>
        <w:t>наступної</w:t>
      </w:r>
      <w:proofErr w:type="spellEnd"/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8"/>
          <w:szCs w:val="28"/>
        </w:rPr>
        <w:t>сторінки</w:t>
      </w:r>
      <w:proofErr w:type="spellEnd"/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779B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необхідно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додати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оригінал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списку у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паперовій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формі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56779B">
        <w:rPr>
          <w:rFonts w:ascii="Times New Roman" w:hAnsi="Times New Roman"/>
          <w:color w:val="000000"/>
          <w:sz w:val="24"/>
          <w:szCs w:val="24"/>
        </w:rPr>
        <w:t>.</w:t>
      </w:r>
    </w:p>
    <w:p w:rsidR="00222DC4" w:rsidRPr="0056779B" w:rsidRDefault="00222DC4" w:rsidP="00222DC4">
      <w:pP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2DC4" w:rsidRPr="00222DC4" w:rsidRDefault="00222DC4" w:rsidP="00222DC4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22DC4">
        <w:rPr>
          <w:rFonts w:ascii="Times New Roman" w:hAnsi="Times New Roman"/>
          <w:b/>
          <w:color w:val="000000"/>
          <w:sz w:val="28"/>
          <w:szCs w:val="28"/>
          <w:lang w:val="uk-UA"/>
        </w:rPr>
        <w:t>1</w:t>
      </w:r>
      <w:r w:rsidR="00645960">
        <w:rPr>
          <w:rFonts w:ascii="Times New Roman" w:hAnsi="Times New Roman"/>
          <w:b/>
          <w:color w:val="000000"/>
          <w:sz w:val="28"/>
          <w:szCs w:val="28"/>
          <w:lang w:val="uk-UA"/>
        </w:rPr>
        <w:t>0</w:t>
      </w:r>
      <w:r w:rsidRPr="00222DC4">
        <w:rPr>
          <w:rFonts w:ascii="Times New Roman" w:hAnsi="Times New Roman"/>
          <w:b/>
          <w:color w:val="000000"/>
          <w:sz w:val="28"/>
          <w:szCs w:val="28"/>
          <w:lang w:val="uk-UA"/>
        </w:rPr>
        <w:t>. Інші додатки</w:t>
      </w:r>
      <w:r w:rsidRPr="00222DC4">
        <w:rPr>
          <w:rFonts w:ascii="Times New Roman" w:hAnsi="Times New Roman"/>
          <w:color w:val="000000"/>
          <w:sz w:val="28"/>
          <w:szCs w:val="28"/>
          <w:lang w:val="uk-UA"/>
        </w:rPr>
        <w:t xml:space="preserve"> (якщо необхідно):</w:t>
      </w:r>
    </w:p>
    <w:p w:rsidR="00222DC4" w:rsidRPr="00222DC4" w:rsidRDefault="00222DC4" w:rsidP="00222DC4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>a</w:t>
      </w:r>
      <w:r w:rsidRPr="00222DC4">
        <w:rPr>
          <w:rFonts w:ascii="Times New Roman" w:hAnsi="Times New Roman"/>
          <w:color w:val="000000"/>
          <w:sz w:val="28"/>
          <w:szCs w:val="28"/>
          <w:lang w:val="uk-UA"/>
        </w:rPr>
        <w:t>) фотографія/ї, які стосуються цього проекту,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56779B">
        <w:rPr>
          <w:rFonts w:ascii="Times New Roman" w:hAnsi="Times New Roman"/>
          <w:color w:val="000000"/>
          <w:sz w:val="28"/>
          <w:szCs w:val="28"/>
        </w:rPr>
        <w:t>мапа</w:t>
      </w:r>
      <w:proofErr w:type="spellEnd"/>
      <w:r w:rsidRPr="0056779B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56779B">
        <w:rPr>
          <w:rFonts w:ascii="Times New Roman" w:hAnsi="Times New Roman"/>
          <w:color w:val="000000"/>
          <w:sz w:val="28"/>
          <w:szCs w:val="28"/>
        </w:rPr>
        <w:t>зазначеним</w:t>
      </w:r>
      <w:proofErr w:type="spellEnd"/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8"/>
          <w:szCs w:val="28"/>
        </w:rPr>
        <w:t>місцем</w:t>
      </w:r>
      <w:proofErr w:type="spellEnd"/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8"/>
          <w:szCs w:val="28"/>
        </w:rPr>
        <w:t>реалізації</w:t>
      </w:r>
      <w:proofErr w:type="spellEnd"/>
      <w:r w:rsidRPr="0056779B">
        <w:rPr>
          <w:rFonts w:ascii="Times New Roman" w:hAnsi="Times New Roman"/>
          <w:color w:val="000000"/>
          <w:sz w:val="28"/>
          <w:szCs w:val="28"/>
        </w:rPr>
        <w:t xml:space="preserve"> проекту,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56779B">
        <w:rPr>
          <w:rFonts w:ascii="Times New Roman" w:hAnsi="Times New Roman"/>
          <w:color w:val="000000"/>
          <w:sz w:val="28"/>
          <w:szCs w:val="28"/>
        </w:rPr>
        <w:t>інші</w:t>
      </w:r>
      <w:proofErr w:type="spellEnd"/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8"/>
          <w:szCs w:val="28"/>
        </w:rPr>
        <w:t>матеріали</w:t>
      </w:r>
      <w:proofErr w:type="spellEnd"/>
      <w:r w:rsidRPr="0056779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6779B">
        <w:rPr>
          <w:rFonts w:ascii="Times New Roman" w:hAnsi="Times New Roman"/>
          <w:color w:val="000000"/>
          <w:sz w:val="28"/>
          <w:szCs w:val="28"/>
        </w:rPr>
        <w:t>суттєві</w:t>
      </w:r>
      <w:proofErr w:type="spellEnd"/>
      <w:r w:rsidRPr="0056779B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56779B">
        <w:rPr>
          <w:rFonts w:ascii="Times New Roman" w:hAnsi="Times New Roman"/>
          <w:color w:val="000000"/>
          <w:sz w:val="28"/>
          <w:szCs w:val="28"/>
        </w:rPr>
        <w:t>поданого</w:t>
      </w:r>
      <w:proofErr w:type="spellEnd"/>
      <w:r w:rsidRPr="0056779B">
        <w:rPr>
          <w:rFonts w:ascii="Times New Roman" w:hAnsi="Times New Roman"/>
          <w:color w:val="000000"/>
          <w:sz w:val="28"/>
          <w:szCs w:val="28"/>
        </w:rPr>
        <w:t xml:space="preserve"> проекту (</w:t>
      </w:r>
      <w:proofErr w:type="spellStart"/>
      <w:r w:rsidRPr="0056779B">
        <w:rPr>
          <w:rFonts w:ascii="Times New Roman" w:hAnsi="Times New Roman"/>
          <w:color w:val="000000"/>
          <w:sz w:val="28"/>
          <w:szCs w:val="28"/>
        </w:rPr>
        <w:t>креслення</w:t>
      </w:r>
      <w:proofErr w:type="spellEnd"/>
      <w:r w:rsidRPr="0056779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6779B">
        <w:rPr>
          <w:rFonts w:ascii="Times New Roman" w:hAnsi="Times New Roman"/>
          <w:color w:val="000000"/>
          <w:sz w:val="28"/>
          <w:szCs w:val="28"/>
        </w:rPr>
        <w:t>схеми</w:t>
      </w:r>
      <w:proofErr w:type="spellEnd"/>
      <w:r w:rsidRPr="005677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8"/>
          <w:szCs w:val="28"/>
        </w:rPr>
        <w:t>тощо</w:t>
      </w:r>
      <w:proofErr w:type="spellEnd"/>
      <w:r w:rsidRPr="0056779B">
        <w:rPr>
          <w:rFonts w:ascii="Times New Roman" w:hAnsi="Times New Roman"/>
          <w:color w:val="000000"/>
          <w:sz w:val="28"/>
          <w:szCs w:val="28"/>
        </w:rPr>
        <w:t>) ……………………………………………………………………………………………………</w:t>
      </w:r>
      <w:r w:rsidRPr="0056779B">
        <w:rPr>
          <w:rFonts w:ascii="Times New Roman" w:hAnsi="Times New Roman"/>
          <w:color w:val="000000"/>
          <w:sz w:val="28"/>
          <w:szCs w:val="28"/>
          <w:lang w:val="uk-UA"/>
        </w:rPr>
        <w:t>…………………………………………………………………………</w:t>
      </w:r>
    </w:p>
    <w:p w:rsidR="00222DC4" w:rsidRPr="0056779B" w:rsidRDefault="00347B99" w:rsidP="00222DC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………</w:t>
      </w:r>
      <w:r w:rsidR="00222DC4" w:rsidRPr="0056779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</w:t>
      </w:r>
    </w:p>
    <w:p w:rsidR="00222DC4" w:rsidRPr="0056779B" w:rsidRDefault="00347B99" w:rsidP="00222DC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……………</w:t>
      </w:r>
      <w:r w:rsidR="00222DC4" w:rsidRPr="0056779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>……</w:t>
      </w:r>
      <w:r w:rsidR="00B5559E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6779B">
        <w:rPr>
          <w:rFonts w:ascii="Times New Roman" w:hAnsi="Times New Roman"/>
          <w:color w:val="000000"/>
          <w:sz w:val="28"/>
          <w:szCs w:val="28"/>
        </w:rPr>
        <w:t>……</w:t>
      </w:r>
      <w:r w:rsidR="00B5559E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</w:t>
      </w:r>
    </w:p>
    <w:p w:rsidR="00222DC4" w:rsidRDefault="00222DC4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645960" w:rsidRDefault="00645960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0D0544" w:rsidRDefault="000D0544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0D0544" w:rsidRDefault="000D0544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0D0544" w:rsidRDefault="000D0544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5559E" w:rsidRDefault="00B5559E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222DC4" w:rsidRDefault="000D0544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i/>
          <w:color w:val="000000"/>
          <w:sz w:val="24"/>
          <w:szCs w:val="24"/>
          <w:lang w:val="uk-UA"/>
        </w:rPr>
        <w:lastRenderedPageBreak/>
        <w:t>ст</w:t>
      </w:r>
      <w:r w:rsidR="00222DC4" w:rsidRPr="0056779B">
        <w:rPr>
          <w:rFonts w:ascii="Times New Roman" w:hAnsi="Times New Roman"/>
          <w:i/>
          <w:color w:val="000000"/>
          <w:sz w:val="24"/>
          <w:szCs w:val="24"/>
        </w:rPr>
        <w:t>орінку</w:t>
      </w:r>
      <w:proofErr w:type="spellEnd"/>
      <w:r w:rsidR="00222DC4"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222DC4" w:rsidRPr="0056779B">
        <w:rPr>
          <w:rFonts w:ascii="Times New Roman" w:hAnsi="Times New Roman"/>
          <w:i/>
          <w:color w:val="000000"/>
          <w:sz w:val="24"/>
          <w:szCs w:val="24"/>
        </w:rPr>
        <w:t>необхідно</w:t>
      </w:r>
      <w:proofErr w:type="spellEnd"/>
      <w:r w:rsidR="00222DC4"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222DC4" w:rsidRPr="0056779B">
        <w:rPr>
          <w:rFonts w:ascii="Times New Roman" w:hAnsi="Times New Roman"/>
          <w:i/>
          <w:color w:val="000000"/>
          <w:sz w:val="24"/>
          <w:szCs w:val="24"/>
        </w:rPr>
        <w:t>роздрукувати</w:t>
      </w:r>
      <w:proofErr w:type="spellEnd"/>
      <w:r w:rsidR="00222DC4" w:rsidRPr="0056779B">
        <w:rPr>
          <w:rFonts w:ascii="Times New Roman" w:hAnsi="Times New Roman"/>
          <w:i/>
          <w:color w:val="000000"/>
          <w:sz w:val="24"/>
          <w:szCs w:val="24"/>
        </w:rPr>
        <w:t xml:space="preserve"> на </w:t>
      </w:r>
      <w:proofErr w:type="spellStart"/>
      <w:r w:rsidR="00222DC4" w:rsidRPr="0056779B">
        <w:rPr>
          <w:rFonts w:ascii="Times New Roman" w:hAnsi="Times New Roman"/>
          <w:i/>
          <w:color w:val="000000"/>
          <w:sz w:val="24"/>
          <w:szCs w:val="24"/>
        </w:rPr>
        <w:t>окремому</w:t>
      </w:r>
      <w:proofErr w:type="spellEnd"/>
      <w:r w:rsidR="00222DC4"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222DC4" w:rsidRPr="0056779B">
        <w:rPr>
          <w:rFonts w:ascii="Times New Roman" w:hAnsi="Times New Roman"/>
          <w:i/>
          <w:color w:val="000000"/>
          <w:sz w:val="24"/>
          <w:szCs w:val="24"/>
        </w:rPr>
        <w:t>аркуш</w:t>
      </w:r>
      <w:proofErr w:type="spellEnd"/>
      <w:r w:rsidR="00222DC4" w:rsidRPr="0056779B">
        <w:rPr>
          <w:rFonts w:ascii="Times New Roman" w:hAnsi="Times New Roman"/>
          <w:i/>
          <w:color w:val="000000"/>
          <w:sz w:val="24"/>
          <w:szCs w:val="24"/>
          <w:lang w:val="uk-UA"/>
        </w:rPr>
        <w:t>і</w:t>
      </w:r>
    </w:p>
    <w:p w:rsidR="000D0544" w:rsidRDefault="000D0544" w:rsidP="00222DC4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b/>
          <w:color w:val="000000"/>
          <w:sz w:val="24"/>
          <w:szCs w:val="24"/>
        </w:rPr>
        <w:t>12. Автор (</w:t>
      </w:r>
      <w:proofErr w:type="spellStart"/>
      <w:r w:rsidRPr="0056779B">
        <w:rPr>
          <w:rFonts w:ascii="Times New Roman" w:hAnsi="Times New Roman"/>
          <w:b/>
          <w:color w:val="000000"/>
          <w:sz w:val="24"/>
          <w:szCs w:val="24"/>
        </w:rPr>
        <w:t>автори</w:t>
      </w:r>
      <w:proofErr w:type="spellEnd"/>
      <w:r w:rsidRPr="0056779B">
        <w:rPr>
          <w:rFonts w:ascii="Times New Roman" w:hAnsi="Times New Roman"/>
          <w:b/>
          <w:color w:val="000000"/>
          <w:sz w:val="24"/>
          <w:szCs w:val="24"/>
        </w:rPr>
        <w:t xml:space="preserve">) проекту та </w:t>
      </w:r>
      <w:proofErr w:type="spellStart"/>
      <w:r w:rsidRPr="0056779B">
        <w:rPr>
          <w:rFonts w:ascii="Times New Roman" w:hAnsi="Times New Roman"/>
          <w:b/>
          <w:color w:val="000000"/>
          <w:sz w:val="24"/>
          <w:szCs w:val="24"/>
        </w:rPr>
        <w:t>його</w:t>
      </w:r>
      <w:proofErr w:type="spellEnd"/>
      <w:r w:rsidRPr="0056779B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Pr="0056779B">
        <w:rPr>
          <w:rFonts w:ascii="Times New Roman" w:hAnsi="Times New Roman"/>
          <w:b/>
          <w:color w:val="000000"/>
          <w:sz w:val="24"/>
          <w:szCs w:val="24"/>
        </w:rPr>
        <w:t>їх</w:t>
      </w:r>
      <w:proofErr w:type="spellEnd"/>
      <w:r w:rsidRPr="0056779B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proofErr w:type="spellStart"/>
      <w:r w:rsidRPr="0056779B">
        <w:rPr>
          <w:rFonts w:ascii="Times New Roman" w:hAnsi="Times New Roman"/>
          <w:b/>
          <w:color w:val="000000"/>
          <w:sz w:val="24"/>
          <w:szCs w:val="24"/>
        </w:rPr>
        <w:t>контактні</w:t>
      </w:r>
      <w:proofErr w:type="spellEnd"/>
      <w:r w:rsidRPr="0056779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b/>
          <w:color w:val="000000"/>
          <w:sz w:val="24"/>
          <w:szCs w:val="24"/>
        </w:rPr>
        <w:t>дані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79B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дані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необхідно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вписати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чітко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 xml:space="preserve"> і </w:t>
      </w:r>
      <w:proofErr w:type="spellStart"/>
      <w:r w:rsidRPr="0056779B">
        <w:rPr>
          <w:rFonts w:ascii="Times New Roman" w:hAnsi="Times New Roman"/>
          <w:i/>
          <w:color w:val="000000"/>
          <w:sz w:val="24"/>
          <w:szCs w:val="24"/>
        </w:rPr>
        <w:t>зрозуміло</w:t>
      </w:r>
      <w:proofErr w:type="spellEnd"/>
      <w:r w:rsidRPr="0056779B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56779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6779B">
        <w:rPr>
          <w:rFonts w:ascii="Times New Roman" w:hAnsi="Times New Roman"/>
          <w:b/>
          <w:i/>
          <w:color w:val="000000"/>
          <w:sz w:val="24"/>
          <w:szCs w:val="24"/>
        </w:rPr>
        <w:t xml:space="preserve">Доступ до </w:t>
      </w:r>
      <w:proofErr w:type="spellStart"/>
      <w:r w:rsidRPr="0056779B">
        <w:rPr>
          <w:rFonts w:ascii="Times New Roman" w:hAnsi="Times New Roman"/>
          <w:b/>
          <w:i/>
          <w:color w:val="000000"/>
          <w:sz w:val="24"/>
          <w:szCs w:val="24"/>
        </w:rPr>
        <w:t>цієї</w:t>
      </w:r>
      <w:proofErr w:type="spellEnd"/>
      <w:r w:rsidRPr="0056779B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b/>
          <w:i/>
          <w:color w:val="000000"/>
          <w:sz w:val="24"/>
          <w:szCs w:val="24"/>
        </w:rPr>
        <w:t>інформації</w:t>
      </w:r>
      <w:proofErr w:type="spellEnd"/>
      <w:r w:rsidRPr="0056779B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b/>
          <w:i/>
          <w:color w:val="000000"/>
          <w:sz w:val="24"/>
          <w:szCs w:val="24"/>
        </w:rPr>
        <w:t>матимуть</w:t>
      </w:r>
      <w:proofErr w:type="spellEnd"/>
      <w:r w:rsidRPr="0056779B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b/>
          <w:i/>
          <w:color w:val="000000"/>
          <w:sz w:val="24"/>
          <w:szCs w:val="24"/>
        </w:rPr>
        <w:t>лише</w:t>
      </w:r>
      <w:proofErr w:type="spellEnd"/>
      <w:r w:rsidRPr="0056779B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b/>
          <w:i/>
          <w:color w:val="000000"/>
          <w:sz w:val="24"/>
          <w:szCs w:val="24"/>
        </w:rPr>
        <w:t>представники</w:t>
      </w:r>
      <w:proofErr w:type="spellEnd"/>
      <w:r w:rsidRPr="0056779B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6779B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Піщанської сільської ради</w:t>
      </w:r>
      <w:r w:rsidRPr="0056779B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1173"/>
        <w:gridCol w:w="340"/>
        <w:gridCol w:w="341"/>
        <w:gridCol w:w="341"/>
        <w:gridCol w:w="341"/>
        <w:gridCol w:w="340"/>
        <w:gridCol w:w="341"/>
        <w:gridCol w:w="341"/>
        <w:gridCol w:w="341"/>
        <w:gridCol w:w="341"/>
        <w:gridCol w:w="2305"/>
      </w:tblGrid>
      <w:tr w:rsidR="00222DC4" w:rsidRPr="0056779B" w:rsidTr="00BE16A9">
        <w:tc>
          <w:tcPr>
            <w:tcW w:w="29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2DC4" w:rsidRPr="0056779B" w:rsidRDefault="00222DC4" w:rsidP="00BE16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Прізвище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ім’я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22DC4" w:rsidRPr="0056779B" w:rsidRDefault="00222DC4" w:rsidP="00BE16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4369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2DC4" w:rsidRPr="0056779B" w:rsidRDefault="00222DC4" w:rsidP="00BE16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Контактні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дані</w:t>
            </w:r>
            <w:proofErr w:type="spellEnd"/>
          </w:p>
        </w:tc>
        <w:tc>
          <w:tcPr>
            <w:tcW w:w="23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2DC4" w:rsidRPr="0056779B" w:rsidRDefault="00222DC4" w:rsidP="00BE16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та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підпис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222DC4" w:rsidRPr="0056779B" w:rsidTr="00BE16A9">
        <w:tc>
          <w:tcPr>
            <w:tcW w:w="298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69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реєстрації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*_______________</w:t>
            </w:r>
          </w:p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Поштова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адреса: (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індекс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), _______,</w:t>
            </w:r>
          </w:p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смт (с.) ______________________,</w:t>
            </w:r>
          </w:p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._______________</w:t>
            </w:r>
            <w:r w:rsidRPr="005677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</w:t>
            </w: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_, буд. _</w:t>
            </w:r>
            <w:r w:rsidRPr="005677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</w:t>
            </w: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_,  кв.__</w:t>
            </w:r>
          </w:p>
        </w:tc>
        <w:tc>
          <w:tcPr>
            <w:tcW w:w="238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22DC4" w:rsidRPr="0056779B" w:rsidRDefault="00222DC4" w:rsidP="00BE16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  <w:p w:rsidR="00222DC4" w:rsidRPr="0056779B" w:rsidRDefault="00222DC4" w:rsidP="00BE16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(дата)</w:t>
            </w:r>
          </w:p>
        </w:tc>
      </w:tr>
      <w:tr w:rsidR="00222DC4" w:rsidRPr="0056779B" w:rsidTr="00BE16A9">
        <w:tc>
          <w:tcPr>
            <w:tcW w:w="2988" w:type="dxa"/>
            <w:vMerge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gridSpan w:val="10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384" w:type="dxa"/>
            <w:vMerge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DC4" w:rsidRPr="0056779B" w:rsidTr="00BE16A9">
        <w:tc>
          <w:tcPr>
            <w:tcW w:w="2988" w:type="dxa"/>
            <w:vMerge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№ тел.:</w:t>
            </w:r>
          </w:p>
        </w:tc>
        <w:tc>
          <w:tcPr>
            <w:tcW w:w="354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DC4" w:rsidRPr="0056779B" w:rsidTr="00BE16A9">
        <w:tc>
          <w:tcPr>
            <w:tcW w:w="2988" w:type="dxa"/>
            <w:vMerge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Серія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</w:t>
            </w:r>
          </w:p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номер паспорта</w:t>
            </w:r>
          </w:p>
        </w:tc>
        <w:tc>
          <w:tcPr>
            <w:tcW w:w="354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:rsidR="00222DC4" w:rsidRPr="0056779B" w:rsidRDefault="00222DC4" w:rsidP="00BE16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222DC4" w:rsidRPr="0056779B" w:rsidRDefault="00222DC4" w:rsidP="00BE16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  <w:p w:rsidR="00222DC4" w:rsidRPr="0056779B" w:rsidRDefault="00222DC4" w:rsidP="00BE16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підпис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222DC4" w:rsidRPr="0056779B" w:rsidTr="00BE16A9">
        <w:tc>
          <w:tcPr>
            <w:tcW w:w="2988" w:type="dxa"/>
            <w:vMerge w:val="restart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69" w:type="dxa"/>
            <w:gridSpan w:val="10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реєстрації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*_______________</w:t>
            </w:r>
          </w:p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Поштова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адреса: (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індекс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), _______,</w:t>
            </w:r>
          </w:p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смт (с.) ______________________,</w:t>
            </w:r>
          </w:p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.________________, буд. __,  кв.__</w:t>
            </w:r>
          </w:p>
        </w:tc>
        <w:tc>
          <w:tcPr>
            <w:tcW w:w="2384" w:type="dxa"/>
            <w:vMerge w:val="restart"/>
            <w:shd w:val="clear" w:color="auto" w:fill="auto"/>
            <w:vAlign w:val="center"/>
          </w:tcPr>
          <w:p w:rsidR="00222DC4" w:rsidRPr="0056779B" w:rsidRDefault="00222DC4" w:rsidP="00BE16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  <w:p w:rsidR="00222DC4" w:rsidRPr="0056779B" w:rsidRDefault="00222DC4" w:rsidP="00BE16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(дата)</w:t>
            </w:r>
          </w:p>
        </w:tc>
      </w:tr>
      <w:tr w:rsidR="00222DC4" w:rsidRPr="0056779B" w:rsidTr="00BE16A9">
        <w:tc>
          <w:tcPr>
            <w:tcW w:w="2988" w:type="dxa"/>
            <w:vMerge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gridSpan w:val="10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384" w:type="dxa"/>
            <w:vMerge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DC4" w:rsidRPr="0056779B" w:rsidTr="00BE16A9">
        <w:tc>
          <w:tcPr>
            <w:tcW w:w="2988" w:type="dxa"/>
            <w:vMerge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№ тел.:</w:t>
            </w:r>
          </w:p>
        </w:tc>
        <w:tc>
          <w:tcPr>
            <w:tcW w:w="354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DC4" w:rsidRPr="0056779B" w:rsidTr="00BE16A9">
        <w:tc>
          <w:tcPr>
            <w:tcW w:w="2988" w:type="dxa"/>
            <w:vMerge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Серія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</w:t>
            </w:r>
          </w:p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номер паспорта</w:t>
            </w:r>
          </w:p>
        </w:tc>
        <w:tc>
          <w:tcPr>
            <w:tcW w:w="354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:rsidR="00222DC4" w:rsidRPr="0056779B" w:rsidRDefault="00222DC4" w:rsidP="00BE16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222DC4" w:rsidRPr="0056779B" w:rsidRDefault="00222DC4" w:rsidP="00BE16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  <w:p w:rsidR="00222DC4" w:rsidRPr="0056779B" w:rsidRDefault="00222DC4" w:rsidP="00BE16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підпис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222DC4" w:rsidRPr="0056779B" w:rsidTr="00BE16A9">
        <w:tc>
          <w:tcPr>
            <w:tcW w:w="2988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. . . . . . .</w:t>
            </w:r>
          </w:p>
        </w:tc>
        <w:tc>
          <w:tcPr>
            <w:tcW w:w="4369" w:type="dxa"/>
            <w:gridSpan w:val="10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222DC4" w:rsidRPr="0056779B" w:rsidRDefault="00222DC4" w:rsidP="00BE16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2DC4" w:rsidRPr="006953C4" w:rsidRDefault="00222DC4" w:rsidP="006953C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6779B">
        <w:rPr>
          <w:rFonts w:ascii="Times New Roman" w:hAnsi="Times New Roman"/>
          <w:color w:val="000000"/>
          <w:sz w:val="24"/>
          <w:szCs w:val="24"/>
        </w:rPr>
        <w:t xml:space="preserve">*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Підписуючи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документ, я разом з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цим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погоджуюсь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що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заповнений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бланк (за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виключенням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пунктів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Pr="0056779B">
        <w:rPr>
          <w:rFonts w:ascii="Times New Roman" w:hAnsi="Times New Roman"/>
          <w:color w:val="000000"/>
          <w:sz w:val="24"/>
          <w:szCs w:val="24"/>
        </w:rPr>
        <w:t>, 1</w:t>
      </w: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Pr="0056779B">
        <w:rPr>
          <w:rFonts w:ascii="Times New Roman" w:hAnsi="Times New Roman"/>
          <w:color w:val="000000"/>
          <w:sz w:val="24"/>
          <w:szCs w:val="24"/>
        </w:rPr>
        <w:t xml:space="preserve">) буде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опубліковано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сайті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>Піщанської сільської об’єднаної територіальної громади у</w:t>
      </w:r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розділі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>«Бюджет участі (громадський бюджет)».</w:t>
      </w:r>
    </w:p>
    <w:p w:rsidR="00222DC4" w:rsidRPr="0056779B" w:rsidRDefault="00222DC4" w:rsidP="00222DC4">
      <w:pPr>
        <w:spacing w:after="0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C4A89">
        <w:rPr>
          <w:rFonts w:ascii="Times New Roman" w:hAnsi="Times New Roman"/>
          <w:color w:val="000000"/>
          <w:sz w:val="24"/>
          <w:szCs w:val="24"/>
          <w:lang w:val="uk-UA"/>
        </w:rPr>
        <w:t xml:space="preserve">13. </w:t>
      </w:r>
      <w:r w:rsidRPr="002C4A89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Інша інформація. 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«Бюджет участі (громадський бюджет) Піщанської сільської  об’єднаної територіальної громади» дізнався із </w:t>
      </w:r>
      <w:r w:rsidRPr="0056779B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(відмітити знаком " </w:t>
      </w:r>
      <w:r w:rsidRPr="0056779B">
        <w:rPr>
          <w:rFonts w:ascii="Times New Roman" w:hAnsi="Times New Roman"/>
          <w:i/>
          <w:color w:val="000000"/>
          <w:sz w:val="24"/>
          <w:szCs w:val="24"/>
          <w:lang w:val="en-US"/>
        </w:rPr>
        <w:t>V</w:t>
      </w:r>
      <w:r w:rsidRPr="0056779B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")</w:t>
      </w: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>: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6779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2540</wp:posOffset>
            </wp:positionV>
            <wp:extent cx="201930" cy="201930"/>
            <wp:effectExtent l="0" t="0" r="7620" b="762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79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2879090</wp:posOffset>
            </wp:positionH>
            <wp:positionV relativeFrom="paragraph">
              <wp:posOffset>2540</wp:posOffset>
            </wp:positionV>
            <wp:extent cx="201930" cy="201930"/>
            <wp:effectExtent l="0" t="0" r="7620" b="762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друковані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засоби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масової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інформації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2D098E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bookmarkStart w:id="0" w:name="_GoBack"/>
      <w:bookmarkEnd w:id="0"/>
      <w:r w:rsidR="002D098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Pr="0056779B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 xml:space="preserve">офіційний веб-сайт </w:t>
      </w:r>
    </w:p>
    <w:p w:rsidR="00222DC4" w:rsidRPr="0056779B" w:rsidRDefault="00222DC4" w:rsidP="00222DC4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Піщанської сільської  ОТГ </w:t>
      </w:r>
    </w:p>
    <w:p w:rsidR="00222DC4" w:rsidRPr="0056779B" w:rsidRDefault="00222DC4" w:rsidP="00222DC4">
      <w:pPr>
        <w:spacing w:before="120" w:after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6779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4201795</wp:posOffset>
            </wp:positionH>
            <wp:positionV relativeFrom="paragraph">
              <wp:posOffset>37465</wp:posOffset>
            </wp:positionV>
            <wp:extent cx="201930" cy="201930"/>
            <wp:effectExtent l="0" t="0" r="7620" b="762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79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37465</wp:posOffset>
            </wp:positionV>
            <wp:extent cx="201930" cy="201930"/>
            <wp:effectExtent l="0" t="0" r="7620" b="762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 xml:space="preserve">Соціальні мережі   </w:t>
      </w: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друзі, знайомі  </w:t>
      </w:r>
    </w:p>
    <w:p w:rsidR="00222DC4" w:rsidRPr="0056779B" w:rsidRDefault="00222DC4" w:rsidP="00222DC4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6779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478790</wp:posOffset>
            </wp:positionH>
            <wp:positionV relativeFrom="paragraph">
              <wp:posOffset>262890</wp:posOffset>
            </wp:positionV>
            <wp:extent cx="201930" cy="201930"/>
            <wp:effectExtent l="0" t="0" r="7620" b="762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>Вік:                                                                                    Рід занять (статус):</w:t>
      </w:r>
    </w:p>
    <w:p w:rsidR="00222DC4" w:rsidRPr="0056779B" w:rsidRDefault="00222DC4" w:rsidP="00222DC4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322580</wp:posOffset>
            </wp:positionV>
            <wp:extent cx="201930" cy="201930"/>
            <wp:effectExtent l="0" t="0" r="7620" b="762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79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20320</wp:posOffset>
            </wp:positionV>
            <wp:extent cx="201930" cy="201930"/>
            <wp:effectExtent l="0" t="0" r="7620" b="762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79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49530</wp:posOffset>
            </wp:positionV>
            <wp:extent cx="201930" cy="201930"/>
            <wp:effectExtent l="0" t="0" r="7620" b="762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79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49530</wp:posOffset>
            </wp:positionV>
            <wp:extent cx="201930" cy="201930"/>
            <wp:effectExtent l="0" t="0" r="7620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79B">
        <w:rPr>
          <w:rFonts w:ascii="Times New Roman" w:hAnsi="Times New Roman"/>
          <w:color w:val="000000"/>
          <w:sz w:val="24"/>
          <w:szCs w:val="24"/>
        </w:rPr>
        <w:t xml:space="preserve">14 – 18      ; 19 – 30      ;  31 – 40 </w:t>
      </w:r>
      <w:r w:rsidRPr="0056779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201930"/>
            <wp:effectExtent l="0" t="0" r="762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779B">
        <w:rPr>
          <w:rFonts w:ascii="Times New Roman" w:hAnsi="Times New Roman"/>
          <w:color w:val="000000"/>
          <w:sz w:val="24"/>
          <w:szCs w:val="24"/>
        </w:rPr>
        <w:t xml:space="preserve">;              </w:t>
      </w: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</w:t>
      </w:r>
      <w:r w:rsidRPr="0056779B">
        <w:rPr>
          <w:rFonts w:ascii="Times New Roman" w:hAnsi="Times New Roman"/>
          <w:color w:val="000000"/>
          <w:sz w:val="24"/>
          <w:szCs w:val="24"/>
        </w:rPr>
        <w:t xml:space="preserve"> студент    </w:t>
      </w: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56779B">
        <w:rPr>
          <w:rFonts w:ascii="Times New Roman" w:hAnsi="Times New Roman"/>
          <w:color w:val="000000"/>
          <w:sz w:val="24"/>
          <w:szCs w:val="24"/>
        </w:rPr>
        <w:t xml:space="preserve">;  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працюю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6779B">
        <w:rPr>
          <w:rFonts w:ascii="Times New Roman" w:hAnsi="Times New Roman"/>
          <w:color w:val="000000"/>
          <w:sz w:val="24"/>
          <w:szCs w:val="24"/>
        </w:rPr>
        <w:t>;</w:t>
      </w:r>
    </w:p>
    <w:p w:rsidR="00222DC4" w:rsidRPr="0056779B" w:rsidRDefault="00222DC4" w:rsidP="00222DC4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6779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478790</wp:posOffset>
            </wp:positionH>
            <wp:positionV relativeFrom="paragraph">
              <wp:posOffset>2540</wp:posOffset>
            </wp:positionV>
            <wp:extent cx="201930" cy="201930"/>
            <wp:effectExtent l="0" t="0" r="762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79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4843145</wp:posOffset>
            </wp:positionH>
            <wp:positionV relativeFrom="paragraph">
              <wp:posOffset>48895</wp:posOffset>
            </wp:positionV>
            <wp:extent cx="201930" cy="201930"/>
            <wp:effectExtent l="0" t="0" r="762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79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3890645</wp:posOffset>
            </wp:positionH>
            <wp:positionV relativeFrom="paragraph">
              <wp:posOffset>48895</wp:posOffset>
            </wp:positionV>
            <wp:extent cx="201930" cy="201930"/>
            <wp:effectExtent l="0" t="0" r="762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79B">
        <w:rPr>
          <w:rFonts w:ascii="Times New Roman" w:hAnsi="Times New Roman"/>
          <w:color w:val="000000"/>
          <w:sz w:val="24"/>
          <w:szCs w:val="24"/>
        </w:rPr>
        <w:t xml:space="preserve">41 – 50      ; 51 – 60      ; 60 і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більше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79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20193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779B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безробітний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6779B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56779B">
        <w:rPr>
          <w:rFonts w:ascii="Times New Roman" w:hAnsi="Times New Roman"/>
          <w:color w:val="000000"/>
          <w:sz w:val="24"/>
          <w:szCs w:val="24"/>
        </w:rPr>
        <w:t>пенсіонер</w:t>
      </w:r>
      <w:proofErr w:type="spellEnd"/>
      <w:r w:rsidRPr="0056779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B1F86" w:rsidRDefault="00222DC4" w:rsidP="006953C4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6779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4770120</wp:posOffset>
            </wp:positionH>
            <wp:positionV relativeFrom="paragraph">
              <wp:posOffset>46990</wp:posOffset>
            </wp:positionV>
            <wp:extent cx="201930" cy="201930"/>
            <wp:effectExtent l="0" t="0" r="762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ВПО  </w:t>
      </w:r>
      <w:r w:rsidRPr="0056779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20193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779B">
        <w:rPr>
          <w:rFonts w:ascii="Times New Roman" w:hAnsi="Times New Roman"/>
          <w:color w:val="000000"/>
          <w:sz w:val="24"/>
          <w:szCs w:val="24"/>
          <w:lang w:val="uk-UA"/>
        </w:rPr>
        <w:t xml:space="preserve"> ; ветеран АТО </w:t>
      </w:r>
    </w:p>
    <w:p w:rsidR="00645960" w:rsidRDefault="00645960" w:rsidP="006953C4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45960" w:rsidRPr="00645960" w:rsidRDefault="00645960" w:rsidP="00645960">
      <w:pPr>
        <w:spacing w:after="0"/>
        <w:jc w:val="both"/>
        <w:rPr>
          <w:rFonts w:ascii="Times New Roman" w:hAnsi="Times New Roman"/>
          <w:color w:val="000000"/>
          <w:sz w:val="24"/>
          <w:szCs w:val="28"/>
          <w:lang w:val="uk-UA"/>
        </w:rPr>
      </w:pPr>
      <w:r w:rsidRPr="00645960">
        <w:rPr>
          <w:rFonts w:ascii="Times New Roman" w:hAnsi="Times New Roman"/>
          <w:color w:val="000000"/>
          <w:sz w:val="24"/>
          <w:szCs w:val="28"/>
          <w:lang w:val="uk-UA"/>
        </w:rPr>
        <w:t>Примітка:</w:t>
      </w:r>
    </w:p>
    <w:p w:rsidR="00645960" w:rsidRPr="00645960" w:rsidRDefault="00645960" w:rsidP="00645960">
      <w:pPr>
        <w:spacing w:after="0"/>
        <w:jc w:val="both"/>
        <w:rPr>
          <w:rFonts w:ascii="Times New Roman" w:hAnsi="Times New Roman"/>
          <w:color w:val="000000"/>
          <w:sz w:val="24"/>
          <w:szCs w:val="28"/>
          <w:lang w:val="uk-UA"/>
        </w:rPr>
      </w:pPr>
      <w:r w:rsidRPr="00645960">
        <w:rPr>
          <w:rFonts w:ascii="Times New Roman" w:hAnsi="Times New Roman"/>
          <w:color w:val="000000"/>
          <w:sz w:val="24"/>
          <w:szCs w:val="28"/>
          <w:lang w:val="uk-UA"/>
        </w:rPr>
        <w:t>Контактні дані авторів проектів (тільки для Піщанської сільської ради), зазначаються на зворотній сторінці бланку-заявки, яка є недоступною для громадськості.</w:t>
      </w:r>
    </w:p>
    <w:p w:rsidR="00645960" w:rsidRPr="006953C4" w:rsidRDefault="00645960" w:rsidP="006953C4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sectPr w:rsidR="00645960" w:rsidRPr="006953C4" w:rsidSect="000D05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6049A"/>
    <w:multiLevelType w:val="multilevel"/>
    <w:tmpl w:val="771273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C4"/>
    <w:rsid w:val="000D0544"/>
    <w:rsid w:val="00222DC4"/>
    <w:rsid w:val="002C4A89"/>
    <w:rsid w:val="002D098E"/>
    <w:rsid w:val="00347B99"/>
    <w:rsid w:val="0039293B"/>
    <w:rsid w:val="00645960"/>
    <w:rsid w:val="006953C4"/>
    <w:rsid w:val="006B0E9E"/>
    <w:rsid w:val="007E6EF2"/>
    <w:rsid w:val="008B1F86"/>
    <w:rsid w:val="00AC31BD"/>
    <w:rsid w:val="00B5559E"/>
    <w:rsid w:val="00BF52DA"/>
    <w:rsid w:val="00D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6B74"/>
  <w15:chartTrackingRefBased/>
  <w15:docId w15:val="{4F0389E6-51CB-41BD-9CED-56E5C2AA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1BEA6-0375-4AAD-8D5F-80C75C9F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Oleksandra Dmytrushenko</dc:creator>
  <cp:keywords/>
  <dc:description/>
  <cp:lastModifiedBy>Пользователь</cp:lastModifiedBy>
  <cp:revision>4</cp:revision>
  <dcterms:created xsi:type="dcterms:W3CDTF">2020-10-06T07:11:00Z</dcterms:created>
  <dcterms:modified xsi:type="dcterms:W3CDTF">2020-10-06T07:12:00Z</dcterms:modified>
</cp:coreProperties>
</file>